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A6" w:rsidRPr="00D37073" w:rsidRDefault="00520F79" w:rsidP="00907CA6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073">
        <w:rPr>
          <w:rFonts w:ascii="Times New Roman" w:hAnsi="Times New Roman" w:cs="Times New Roman"/>
          <w:sz w:val="28"/>
          <w:szCs w:val="28"/>
        </w:rPr>
        <w:t>Второвагайская СОШ</w:t>
      </w:r>
      <w:proofErr w:type="gramStart"/>
      <w:r w:rsidRPr="00D370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7073">
        <w:rPr>
          <w:rFonts w:ascii="Times New Roman" w:hAnsi="Times New Roman" w:cs="Times New Roman"/>
          <w:sz w:val="28"/>
          <w:szCs w:val="28"/>
        </w:rPr>
        <w:t>филиал МАОУ Бегишевская СОШ</w:t>
      </w:r>
    </w:p>
    <w:p w:rsidR="00907CA6" w:rsidRDefault="00907CA6" w:rsidP="00907CA6">
      <w:pPr>
        <w:jc w:val="center"/>
        <w:rPr>
          <w:sz w:val="28"/>
          <w:szCs w:val="28"/>
        </w:rPr>
      </w:pPr>
    </w:p>
    <w:p w:rsidR="00907CA6" w:rsidRDefault="00907CA6" w:rsidP="00907CA6">
      <w:pPr>
        <w:jc w:val="center"/>
        <w:rPr>
          <w:sz w:val="28"/>
          <w:szCs w:val="28"/>
        </w:rPr>
      </w:pPr>
    </w:p>
    <w:p w:rsidR="00907CA6" w:rsidRDefault="00907CA6" w:rsidP="00907CA6">
      <w:pPr>
        <w:jc w:val="center"/>
        <w:rPr>
          <w:sz w:val="28"/>
          <w:szCs w:val="28"/>
        </w:rPr>
      </w:pPr>
    </w:p>
    <w:p w:rsidR="005046A6" w:rsidRDefault="005046A6" w:rsidP="00907CA6">
      <w:pPr>
        <w:spacing w:line="240" w:lineRule="auto"/>
        <w:jc w:val="center"/>
        <w:rPr>
          <w:b/>
          <w:sz w:val="56"/>
          <w:szCs w:val="56"/>
        </w:rPr>
      </w:pPr>
    </w:p>
    <w:p w:rsidR="00907CA6" w:rsidRPr="00D37073" w:rsidRDefault="00907CA6" w:rsidP="00907CA6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D37073">
        <w:rPr>
          <w:rFonts w:ascii="Times New Roman" w:hAnsi="Times New Roman" w:cs="Times New Roman"/>
          <w:sz w:val="56"/>
          <w:szCs w:val="56"/>
        </w:rPr>
        <w:t xml:space="preserve">Индивидуальный образовательный маршрут </w:t>
      </w:r>
      <w:r w:rsidR="005046A6" w:rsidRPr="00D37073">
        <w:rPr>
          <w:rFonts w:ascii="Times New Roman" w:hAnsi="Times New Roman" w:cs="Times New Roman"/>
          <w:sz w:val="56"/>
          <w:szCs w:val="56"/>
        </w:rPr>
        <w:t xml:space="preserve">учителя </w:t>
      </w:r>
      <w:r w:rsidR="00583EFC" w:rsidRPr="00D37073">
        <w:rPr>
          <w:rFonts w:ascii="Times New Roman" w:hAnsi="Times New Roman" w:cs="Times New Roman"/>
          <w:sz w:val="56"/>
          <w:szCs w:val="56"/>
        </w:rPr>
        <w:t>биологии</w:t>
      </w:r>
    </w:p>
    <w:p w:rsidR="00E52CE9" w:rsidRPr="00D37073" w:rsidRDefault="00583EFC" w:rsidP="00907CA6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 w:rsidRPr="00D37073">
        <w:rPr>
          <w:rFonts w:ascii="Times New Roman" w:hAnsi="Times New Roman" w:cs="Times New Roman"/>
          <w:sz w:val="56"/>
          <w:szCs w:val="56"/>
        </w:rPr>
        <w:t>Ахатовой</w:t>
      </w:r>
      <w:proofErr w:type="spellEnd"/>
      <w:r w:rsidRPr="00D37073">
        <w:rPr>
          <w:rFonts w:ascii="Times New Roman" w:hAnsi="Times New Roman" w:cs="Times New Roman"/>
          <w:sz w:val="56"/>
          <w:szCs w:val="56"/>
        </w:rPr>
        <w:t xml:space="preserve"> Юлии </w:t>
      </w:r>
      <w:proofErr w:type="spellStart"/>
      <w:r w:rsidRPr="00D37073">
        <w:rPr>
          <w:rFonts w:ascii="Times New Roman" w:hAnsi="Times New Roman" w:cs="Times New Roman"/>
          <w:sz w:val="56"/>
          <w:szCs w:val="56"/>
        </w:rPr>
        <w:t>Чахваровны</w:t>
      </w:r>
      <w:proofErr w:type="spellEnd"/>
    </w:p>
    <w:p w:rsidR="00907CA6" w:rsidRDefault="00907CA6" w:rsidP="00907CA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907CA6" w:rsidRPr="008A5C6F" w:rsidRDefault="00907CA6" w:rsidP="00907CA6">
      <w:pPr>
        <w:jc w:val="center"/>
        <w:rPr>
          <w:b/>
          <w:sz w:val="40"/>
          <w:szCs w:val="40"/>
        </w:rPr>
      </w:pPr>
    </w:p>
    <w:p w:rsidR="00907CA6" w:rsidRPr="008A5C6F" w:rsidRDefault="00907CA6" w:rsidP="00907CA6">
      <w:pPr>
        <w:jc w:val="center"/>
        <w:rPr>
          <w:b/>
          <w:sz w:val="40"/>
          <w:szCs w:val="40"/>
        </w:rPr>
      </w:pPr>
    </w:p>
    <w:p w:rsidR="00907CA6" w:rsidRDefault="00907CA6" w:rsidP="00907CA6">
      <w:pPr>
        <w:jc w:val="center"/>
        <w:rPr>
          <w:b/>
          <w:sz w:val="40"/>
          <w:szCs w:val="40"/>
        </w:rPr>
      </w:pPr>
    </w:p>
    <w:p w:rsidR="00907CA6" w:rsidRDefault="00907CA6" w:rsidP="00907CA6">
      <w:pPr>
        <w:jc w:val="center"/>
        <w:rPr>
          <w:b/>
          <w:sz w:val="40"/>
          <w:szCs w:val="40"/>
        </w:rPr>
      </w:pPr>
    </w:p>
    <w:p w:rsidR="00907CA6" w:rsidRDefault="00907CA6" w:rsidP="00907CA6">
      <w:pPr>
        <w:jc w:val="center"/>
        <w:rPr>
          <w:b/>
          <w:sz w:val="40"/>
          <w:szCs w:val="40"/>
        </w:rPr>
      </w:pPr>
    </w:p>
    <w:p w:rsidR="00907CA6" w:rsidRDefault="00907CA6" w:rsidP="00907CA6">
      <w:pPr>
        <w:jc w:val="center"/>
        <w:rPr>
          <w:b/>
          <w:sz w:val="40"/>
          <w:szCs w:val="40"/>
        </w:rPr>
      </w:pPr>
    </w:p>
    <w:p w:rsidR="00907CA6" w:rsidRDefault="00907CA6" w:rsidP="00907CA6">
      <w:pPr>
        <w:jc w:val="center"/>
        <w:rPr>
          <w:b/>
          <w:sz w:val="40"/>
          <w:szCs w:val="40"/>
        </w:rPr>
      </w:pPr>
    </w:p>
    <w:p w:rsidR="00583EFC" w:rsidRDefault="00583EFC" w:rsidP="00907CA6">
      <w:pPr>
        <w:jc w:val="center"/>
        <w:rPr>
          <w:b/>
          <w:sz w:val="40"/>
          <w:szCs w:val="40"/>
        </w:rPr>
      </w:pPr>
    </w:p>
    <w:p w:rsidR="001171F8" w:rsidRDefault="00E52CE9" w:rsidP="00E52CE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</w:t>
      </w:r>
    </w:p>
    <w:p w:rsidR="0057399B" w:rsidRDefault="00520F79" w:rsidP="00E52CE9">
      <w:pPr>
        <w:rPr>
          <w:rFonts w:ascii="Times New Roman" w:hAnsi="Times New Roman" w:cs="Times New Roman"/>
          <w:sz w:val="40"/>
          <w:szCs w:val="40"/>
        </w:rPr>
      </w:pPr>
      <w:r w:rsidRPr="00D37073"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="0057399B">
        <w:rPr>
          <w:rFonts w:ascii="Times New Roman" w:hAnsi="Times New Roman" w:cs="Times New Roman"/>
          <w:sz w:val="40"/>
          <w:szCs w:val="40"/>
        </w:rPr>
        <w:t xml:space="preserve">        </w:t>
      </w:r>
    </w:p>
    <w:p w:rsidR="00907CA6" w:rsidRPr="0057399B" w:rsidRDefault="0057399B" w:rsidP="00E52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</w:t>
      </w:r>
      <w:r w:rsidR="00520F79" w:rsidRPr="00D37073">
        <w:rPr>
          <w:rFonts w:ascii="Times New Roman" w:hAnsi="Times New Roman" w:cs="Times New Roman"/>
          <w:sz w:val="40"/>
          <w:szCs w:val="40"/>
        </w:rPr>
        <w:t xml:space="preserve"> </w:t>
      </w:r>
      <w:r w:rsidR="00E52CE9" w:rsidRPr="00D37073">
        <w:rPr>
          <w:rFonts w:ascii="Times New Roman" w:hAnsi="Times New Roman" w:cs="Times New Roman"/>
          <w:sz w:val="40"/>
          <w:szCs w:val="40"/>
        </w:rPr>
        <w:t xml:space="preserve"> </w:t>
      </w:r>
      <w:r w:rsidR="00024E50" w:rsidRPr="0057399B">
        <w:rPr>
          <w:rFonts w:ascii="Times New Roman" w:hAnsi="Times New Roman" w:cs="Times New Roman"/>
          <w:sz w:val="24"/>
          <w:szCs w:val="24"/>
        </w:rPr>
        <w:t>с.</w:t>
      </w:r>
      <w:r w:rsidR="00E52CE9" w:rsidRPr="0057399B">
        <w:rPr>
          <w:rFonts w:ascii="Times New Roman" w:hAnsi="Times New Roman" w:cs="Times New Roman"/>
          <w:sz w:val="24"/>
          <w:szCs w:val="24"/>
        </w:rPr>
        <w:t xml:space="preserve"> Второвагайское</w:t>
      </w:r>
    </w:p>
    <w:p w:rsidR="00907CA6" w:rsidRPr="0057399B" w:rsidRDefault="00907CA6" w:rsidP="00907CA6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99B">
        <w:rPr>
          <w:rFonts w:ascii="Times New Roman" w:hAnsi="Times New Roman" w:cs="Times New Roman"/>
          <w:sz w:val="24"/>
          <w:szCs w:val="24"/>
        </w:rPr>
        <w:t>2020</w:t>
      </w:r>
    </w:p>
    <w:p w:rsidR="00722546" w:rsidRPr="000E5B28" w:rsidRDefault="00722546" w:rsidP="007225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28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карта педагога</w:t>
      </w:r>
    </w:p>
    <w:p w:rsidR="00722546" w:rsidRPr="000E5B28" w:rsidRDefault="00722546" w:rsidP="007225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B28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: 02.07.1974</w:t>
      </w:r>
      <w:r w:rsidRPr="000E5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546" w:rsidRPr="000E5B28" w:rsidRDefault="00722546" w:rsidP="007225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образования: высшее</w:t>
      </w:r>
    </w:p>
    <w:p w:rsidR="00722546" w:rsidRPr="000E5B28" w:rsidRDefault="00722546" w:rsidP="007225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заведение (окончил): Тобольский государственный педагогический институт имени Д.И. Менделеева </w:t>
      </w:r>
    </w:p>
    <w:p w:rsidR="00722546" w:rsidRPr="000E5B28" w:rsidRDefault="00722546" w:rsidP="007225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B28">
        <w:rPr>
          <w:rFonts w:ascii="Times New Roman" w:hAnsi="Times New Roman" w:cs="Times New Roman"/>
          <w:sz w:val="24"/>
          <w:szCs w:val="24"/>
        </w:rPr>
        <w:t>Специальность/н</w:t>
      </w:r>
      <w:r>
        <w:rPr>
          <w:rFonts w:ascii="Times New Roman" w:hAnsi="Times New Roman" w:cs="Times New Roman"/>
          <w:sz w:val="24"/>
          <w:szCs w:val="24"/>
        </w:rPr>
        <w:t>аправление и профиль по диплому: биология</w:t>
      </w:r>
    </w:p>
    <w:p w:rsidR="00722546" w:rsidRPr="000E5B28" w:rsidRDefault="00722546" w:rsidP="007225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B28">
        <w:rPr>
          <w:rFonts w:ascii="Times New Roman" w:hAnsi="Times New Roman" w:cs="Times New Roman"/>
          <w:sz w:val="24"/>
          <w:szCs w:val="24"/>
        </w:rPr>
        <w:t>Год окончания учебного заведения (номер, серия диплома</w:t>
      </w:r>
      <w:r w:rsidR="007F0B4F" w:rsidRPr="000E5B28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2006 г (ВСГ 0754339)</w:t>
      </w:r>
    </w:p>
    <w:p w:rsidR="00722546" w:rsidRPr="000E5B28" w:rsidRDefault="00722546" w:rsidP="007225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B28">
        <w:rPr>
          <w:rFonts w:ascii="Times New Roman" w:hAnsi="Times New Roman" w:cs="Times New Roman"/>
          <w:sz w:val="24"/>
          <w:szCs w:val="24"/>
        </w:rPr>
        <w:t>Квалификацион</w:t>
      </w:r>
      <w:r>
        <w:rPr>
          <w:rFonts w:ascii="Times New Roman" w:hAnsi="Times New Roman" w:cs="Times New Roman"/>
          <w:sz w:val="24"/>
          <w:szCs w:val="24"/>
        </w:rPr>
        <w:t xml:space="preserve">ная категория (дата присвоения): 1, 2019 г </w:t>
      </w:r>
    </w:p>
    <w:p w:rsidR="00722546" w:rsidRPr="000E5B28" w:rsidRDefault="00722546" w:rsidP="007225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B2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бщий трудовой стаж (полных лет): 25</w:t>
      </w:r>
    </w:p>
    <w:p w:rsidR="00722546" w:rsidRPr="000E5B28" w:rsidRDefault="00722546" w:rsidP="007225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педагогической работы: 25</w:t>
      </w:r>
    </w:p>
    <w:p w:rsidR="001171F8" w:rsidRDefault="001171F8" w:rsidP="007225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546" w:rsidRDefault="00722546" w:rsidP="007225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B28">
        <w:rPr>
          <w:rFonts w:ascii="Times New Roman" w:hAnsi="Times New Roman" w:cs="Times New Roman"/>
          <w:b/>
          <w:sz w:val="24"/>
          <w:szCs w:val="24"/>
        </w:rPr>
        <w:t>Курсы повышения квалификации, переподготовки (тема, год, кол-во часов)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2546" w:rsidRPr="00947625" w:rsidRDefault="00722546" w:rsidP="007F0B4F">
      <w:pPr>
        <w:pStyle w:val="ac"/>
        <w:numPr>
          <w:ilvl w:val="0"/>
          <w:numId w:val="8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7625">
        <w:rPr>
          <w:rFonts w:ascii="Times New Roman" w:hAnsi="Times New Roman" w:cs="Times New Roman"/>
          <w:sz w:val="24"/>
          <w:szCs w:val="24"/>
        </w:rPr>
        <w:t>«Инновационные технологии обучения биологи как основа реализации ФГОС» (февраль 2021 г, 72 ч);</w:t>
      </w:r>
    </w:p>
    <w:p w:rsidR="00722546" w:rsidRPr="00947625" w:rsidRDefault="00722546" w:rsidP="007F0B4F">
      <w:pPr>
        <w:pStyle w:val="ac"/>
        <w:numPr>
          <w:ilvl w:val="0"/>
          <w:numId w:val="8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7625">
        <w:rPr>
          <w:rFonts w:ascii="Times New Roman" w:hAnsi="Times New Roman" w:cs="Times New Roman"/>
          <w:sz w:val="24"/>
          <w:szCs w:val="24"/>
        </w:rPr>
        <w:t>«Управленческие механизмы оценки качества образования»</w:t>
      </w:r>
      <w:r w:rsidR="007F0B4F">
        <w:rPr>
          <w:rFonts w:ascii="Times New Roman" w:hAnsi="Times New Roman" w:cs="Times New Roman"/>
          <w:sz w:val="24"/>
          <w:szCs w:val="24"/>
        </w:rPr>
        <w:t xml:space="preserve"> </w:t>
      </w:r>
      <w:r w:rsidR="007F0B4F" w:rsidRPr="00947625">
        <w:rPr>
          <w:rFonts w:ascii="Times New Roman" w:hAnsi="Times New Roman" w:cs="Times New Roman"/>
          <w:sz w:val="24"/>
          <w:szCs w:val="24"/>
        </w:rPr>
        <w:t>(февраль</w:t>
      </w:r>
      <w:r w:rsidRPr="00947625">
        <w:rPr>
          <w:rFonts w:ascii="Times New Roman" w:hAnsi="Times New Roman" w:cs="Times New Roman"/>
          <w:sz w:val="24"/>
          <w:szCs w:val="24"/>
        </w:rPr>
        <w:t xml:space="preserve"> 2021г., 16 ч.);</w:t>
      </w:r>
    </w:p>
    <w:p w:rsidR="00722546" w:rsidRPr="00947625" w:rsidRDefault="00722546" w:rsidP="007F0B4F">
      <w:pPr>
        <w:pStyle w:val="ac"/>
        <w:numPr>
          <w:ilvl w:val="0"/>
          <w:numId w:val="8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7625">
        <w:rPr>
          <w:rFonts w:ascii="Times New Roman" w:hAnsi="Times New Roman" w:cs="Times New Roman"/>
          <w:sz w:val="24"/>
          <w:szCs w:val="24"/>
        </w:rPr>
        <w:t>«Эффективность управленческой деятельности руководителя образовательной организации» (апрель 2021 г.. 36 ч);</w:t>
      </w:r>
    </w:p>
    <w:p w:rsidR="00722546" w:rsidRPr="00947625" w:rsidRDefault="00722546" w:rsidP="007F0B4F">
      <w:pPr>
        <w:pStyle w:val="ac"/>
        <w:numPr>
          <w:ilvl w:val="0"/>
          <w:numId w:val="8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7625">
        <w:rPr>
          <w:rFonts w:ascii="Times New Roman" w:hAnsi="Times New Roman" w:cs="Times New Roman"/>
          <w:sz w:val="24"/>
          <w:szCs w:val="24"/>
        </w:rPr>
        <w:t>Мет</w:t>
      </w:r>
      <w:r w:rsidR="001171F8" w:rsidRPr="00947625">
        <w:rPr>
          <w:rFonts w:ascii="Times New Roman" w:hAnsi="Times New Roman" w:cs="Times New Roman"/>
          <w:sz w:val="24"/>
          <w:szCs w:val="24"/>
        </w:rPr>
        <w:t>одический абонемент «Формирование и оценка функциональной грамотности</w:t>
      </w:r>
      <w:r w:rsidR="007F0B4F">
        <w:rPr>
          <w:rFonts w:ascii="Times New Roman" w:hAnsi="Times New Roman" w:cs="Times New Roman"/>
          <w:sz w:val="24"/>
          <w:szCs w:val="24"/>
        </w:rPr>
        <w:t xml:space="preserve"> обучающихся» (январь – декабрь</w:t>
      </w:r>
      <w:r w:rsidR="001171F8" w:rsidRPr="00947625">
        <w:rPr>
          <w:rFonts w:ascii="Times New Roman" w:hAnsi="Times New Roman" w:cs="Times New Roman"/>
          <w:sz w:val="24"/>
          <w:szCs w:val="24"/>
        </w:rPr>
        <w:t>)</w:t>
      </w:r>
    </w:p>
    <w:p w:rsidR="00722546" w:rsidRPr="00947625" w:rsidRDefault="001171F8" w:rsidP="007F0B4F">
      <w:pPr>
        <w:pStyle w:val="ac"/>
        <w:numPr>
          <w:ilvl w:val="0"/>
          <w:numId w:val="8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7625">
        <w:rPr>
          <w:rFonts w:ascii="Times New Roman" w:hAnsi="Times New Roman" w:cs="Times New Roman"/>
          <w:sz w:val="24"/>
          <w:szCs w:val="24"/>
        </w:rPr>
        <w:t>Курсы повышения квалифи</w:t>
      </w:r>
      <w:r w:rsidR="007F0B4F">
        <w:rPr>
          <w:rFonts w:ascii="Times New Roman" w:hAnsi="Times New Roman" w:cs="Times New Roman"/>
          <w:sz w:val="24"/>
          <w:szCs w:val="24"/>
        </w:rPr>
        <w:t>кации Академии Минпросвещения «Ш</w:t>
      </w:r>
      <w:r w:rsidRPr="00947625">
        <w:rPr>
          <w:rFonts w:ascii="Times New Roman" w:hAnsi="Times New Roman" w:cs="Times New Roman"/>
          <w:sz w:val="24"/>
          <w:szCs w:val="24"/>
        </w:rPr>
        <w:t>кола современного учителя. Биология» (май- ноябрь 2021, 100ч.)</w:t>
      </w:r>
      <w:r w:rsidR="00722546" w:rsidRPr="00947625">
        <w:rPr>
          <w:rFonts w:ascii="Times New Roman" w:hAnsi="Times New Roman" w:cs="Times New Roman"/>
          <w:sz w:val="24"/>
          <w:szCs w:val="24"/>
        </w:rPr>
        <w:t>.</w:t>
      </w:r>
    </w:p>
    <w:p w:rsidR="001171F8" w:rsidRPr="00947625" w:rsidRDefault="001171F8" w:rsidP="00C50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1F8" w:rsidRDefault="001171F8" w:rsidP="00C50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1F8" w:rsidRDefault="001171F8" w:rsidP="00C50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1F8" w:rsidRDefault="001171F8" w:rsidP="00C50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1F8" w:rsidRDefault="001171F8" w:rsidP="00C50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1F8" w:rsidRDefault="001171F8" w:rsidP="00C50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1F8" w:rsidRDefault="001171F8" w:rsidP="00C50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1F8" w:rsidRDefault="001171F8" w:rsidP="00C50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B4F" w:rsidRDefault="007F0B4F" w:rsidP="004F6829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6829" w:rsidRPr="001910B1" w:rsidRDefault="001171F8" w:rsidP="004F6829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3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самообразования</w:t>
      </w:r>
      <w:r w:rsidR="004F6829" w:rsidRPr="004F68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="001910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1910B1" w:rsidRPr="001910B1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компетентностного подхода к изучению биологии».</w:t>
      </w:r>
      <w:r w:rsidR="001910B1" w:rsidRPr="001910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F6829" w:rsidRPr="00A96A10" w:rsidRDefault="004F6829" w:rsidP="004F6829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6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4F68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910B1" w:rsidRPr="001910B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Совершенствование организации учебного процесса и повышение результатов </w:t>
      </w:r>
      <w:r w:rsidR="007F0B4F" w:rsidRPr="001910B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обучения</w:t>
      </w:r>
      <w:r w:rsidR="007F0B4F" w:rsidRPr="004F68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910B1" w:rsidRPr="004F68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910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4F68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овышение своего теоретического, научно-методического уровня, профессионального мастерства и компетентности учителя для </w:t>
      </w:r>
      <w:r w:rsidR="00A96A10" w:rsidRPr="00A96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</w:t>
      </w:r>
      <w:r w:rsidR="00A96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A96A10" w:rsidRPr="00A96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развития познавательной и личностной активности учащихся.</w:t>
      </w:r>
    </w:p>
    <w:p w:rsidR="004F6829" w:rsidRPr="00E212F4" w:rsidRDefault="004F6829" w:rsidP="004F6829">
      <w:pPr>
        <w:numPr>
          <w:ilvl w:val="0"/>
          <w:numId w:val="1"/>
        </w:num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1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F6829" w:rsidRPr="004F6829" w:rsidRDefault="004F6829" w:rsidP="004F6829">
      <w:pPr>
        <w:numPr>
          <w:ilvl w:val="0"/>
          <w:numId w:val="1"/>
        </w:num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 </w:t>
      </w:r>
      <w:r w:rsidRPr="004F682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овладение достижениями педагогической науки, передовой педагогической практики;</w:t>
      </w:r>
    </w:p>
    <w:p w:rsidR="004F6829" w:rsidRPr="004F6829" w:rsidRDefault="004F6829" w:rsidP="004F6829">
      <w:pPr>
        <w:numPr>
          <w:ilvl w:val="0"/>
          <w:numId w:val="1"/>
        </w:num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2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 мониторинг уровня формирования компетенций обучающихся;</w:t>
      </w:r>
    </w:p>
    <w:p w:rsidR="004F6829" w:rsidRPr="004F6829" w:rsidRDefault="00A96A10" w:rsidP="004F6829">
      <w:pPr>
        <w:numPr>
          <w:ilvl w:val="0"/>
          <w:numId w:val="1"/>
        </w:num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- </w:t>
      </w:r>
      <w:r w:rsidR="004F6829" w:rsidRPr="004F682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повышение качества проведения учебных занятий на основе внедрения новых технологий;</w:t>
      </w:r>
    </w:p>
    <w:p w:rsidR="004F6829" w:rsidRDefault="004F6829" w:rsidP="00A96A10">
      <w:pPr>
        <w:spacing w:after="0" w:line="240" w:lineRule="auto"/>
        <w:ind w:left="851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4F682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 разработка учебных, научно – методических и дидактических материалов</w:t>
      </w:r>
    </w:p>
    <w:p w:rsidR="00A96A10" w:rsidRPr="004F6829" w:rsidRDefault="00A96A10" w:rsidP="00A96A10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</w:t>
      </w:r>
      <w:r w:rsidRPr="00A96A1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ф</w:t>
      </w:r>
      <w:r w:rsidRPr="00A96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ормирова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</w:t>
      </w:r>
      <w:r w:rsidRPr="00A96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интерес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A96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учащихся к урокам  биологии.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4F6829" w:rsidRPr="004F6829" w:rsidRDefault="004F6829" w:rsidP="00A96A1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96A10" w:rsidRPr="0076177D" w:rsidRDefault="004F6829" w:rsidP="0076177D">
      <w:pPr>
        <w:pStyle w:val="af2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76177D">
        <w:rPr>
          <w:bCs/>
          <w:color w:val="000000"/>
        </w:rPr>
        <w:t>- У обучающихся: повышение качества обучения,</w:t>
      </w:r>
      <w:r w:rsidR="0076177D">
        <w:rPr>
          <w:bCs/>
          <w:color w:val="000000"/>
        </w:rPr>
        <w:t xml:space="preserve"> </w:t>
      </w:r>
      <w:r w:rsidR="00A96A10" w:rsidRPr="0076177D">
        <w:rPr>
          <w:color w:val="000000"/>
        </w:rPr>
        <w:t>повышения мотивации к занятиям биологии.</w:t>
      </w:r>
    </w:p>
    <w:p w:rsidR="004F6829" w:rsidRDefault="004F6829" w:rsidP="00E212F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212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Ожидаемые результаты</w:t>
      </w:r>
      <w:r w:rsidR="00E212F4" w:rsidRPr="00E212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работы для педагога</w:t>
      </w:r>
      <w:r w:rsidRPr="00E212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E212F4" w:rsidRPr="00E212F4" w:rsidRDefault="00E212F4" w:rsidP="004F6829">
      <w:pPr>
        <w:autoSpaceDE w:val="0"/>
        <w:autoSpaceDN w:val="0"/>
        <w:adjustRightInd w:val="0"/>
        <w:spacing w:after="0" w:line="240" w:lineRule="auto"/>
        <w:ind w:left="851" w:firstLine="426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F6829" w:rsidRPr="004F6829" w:rsidRDefault="004F6829" w:rsidP="00947625">
      <w:pPr>
        <w:autoSpaceDE w:val="0"/>
        <w:autoSpaceDN w:val="0"/>
        <w:adjustRightInd w:val="0"/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9476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F682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качества преподавания</w:t>
      </w:r>
      <w:r w:rsidR="00E212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6829" w:rsidRPr="004F6829" w:rsidRDefault="004F6829" w:rsidP="00947625">
      <w:pPr>
        <w:autoSpaceDE w:val="0"/>
        <w:autoSpaceDN w:val="0"/>
        <w:adjustRightInd w:val="0"/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94762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F6829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дидактических материалов, тестов, наглядностей</w:t>
      </w:r>
      <w:r w:rsidR="00E212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6829" w:rsidRPr="004F6829" w:rsidRDefault="004F6829" w:rsidP="00947625">
      <w:pPr>
        <w:autoSpaceDE w:val="0"/>
        <w:autoSpaceDN w:val="0"/>
        <w:adjustRightInd w:val="0"/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94762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F6829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и проведение открытых уроков по инновационным технологиям</w:t>
      </w:r>
      <w:r w:rsidR="00E212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6829" w:rsidRPr="004F6829" w:rsidRDefault="00947625" w:rsidP="00947625">
      <w:pPr>
        <w:autoSpaceDE w:val="0"/>
        <w:autoSpaceDN w:val="0"/>
        <w:adjustRightInd w:val="0"/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С</w:t>
      </w:r>
      <w:r w:rsidR="004F6829" w:rsidRPr="004F682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комплектов педагогических разработок</w:t>
      </w:r>
      <w:r w:rsidR="00E212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6ED8" w:rsidRPr="000948D6" w:rsidRDefault="004F6829" w:rsidP="00947625">
      <w:pPr>
        <w:autoSpaceDE w:val="0"/>
        <w:autoSpaceDN w:val="0"/>
        <w:adjustRightInd w:val="0"/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9476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F68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семинаров, конференций, мастер-классов, обобщение опыта по исследуемой проблеме</w:t>
      </w:r>
      <w:r w:rsidR="00E212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6ED8" w:rsidRDefault="00A66ED8" w:rsidP="00D13C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2F4" w:rsidRDefault="00E212F4" w:rsidP="00E212F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212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Ожидаемые результаты работы для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учащихся</w:t>
      </w:r>
      <w:r w:rsidRPr="00E212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E212F4" w:rsidRDefault="00E212F4" w:rsidP="00E212F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625" w:rsidRDefault="00947625" w:rsidP="00947625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мотивации к обучению;</w:t>
      </w:r>
    </w:p>
    <w:p w:rsidR="00947625" w:rsidRDefault="00947625" w:rsidP="00947625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функциональной </w:t>
      </w:r>
      <w:r w:rsidR="00DE4D5F">
        <w:rPr>
          <w:rFonts w:ascii="Times New Roman" w:hAnsi="Times New Roman" w:cs="Times New Roman"/>
          <w:sz w:val="24"/>
          <w:szCs w:val="24"/>
        </w:rPr>
        <w:t>грамотности;</w:t>
      </w:r>
    </w:p>
    <w:p w:rsidR="00947625" w:rsidRDefault="00947625" w:rsidP="00947625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Успешность и результативность работы на уроках;</w:t>
      </w:r>
    </w:p>
    <w:p w:rsidR="00947625" w:rsidRDefault="00947625" w:rsidP="00947625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Качественные личностные изменения обучающихся;</w:t>
      </w:r>
    </w:p>
    <w:p w:rsidR="00947625" w:rsidRDefault="00947625" w:rsidP="00947625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на участие в предметных олимпиадах и творческих конкурсах различных уровней, в т.ч. – муниципального, регионального, всероссийского;</w:t>
      </w:r>
    </w:p>
    <w:p w:rsidR="00947625" w:rsidRDefault="00947625" w:rsidP="00947625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Успешное освоение учебного материала на каждом уровне обучения;</w:t>
      </w:r>
    </w:p>
    <w:p w:rsidR="00947625" w:rsidRDefault="00947625" w:rsidP="00947625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Уверенность при выполнении заданий ВПР, диагностических работ </w:t>
      </w:r>
      <w:r>
        <w:rPr>
          <w:rFonts w:ascii="Times New Roman" w:hAnsi="Times New Roman" w:cs="Times New Roman"/>
          <w:sz w:val="24"/>
          <w:szCs w:val="24"/>
          <w:lang w:val="en-US"/>
        </w:rPr>
        <w:t>PISA</w:t>
      </w:r>
      <w:r>
        <w:rPr>
          <w:rFonts w:ascii="Times New Roman" w:hAnsi="Times New Roman" w:cs="Times New Roman"/>
          <w:sz w:val="24"/>
          <w:szCs w:val="24"/>
        </w:rPr>
        <w:t>; по функциональной грамотности и ее компонентов;</w:t>
      </w:r>
    </w:p>
    <w:p w:rsidR="00947625" w:rsidRDefault="00947625" w:rsidP="00947625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Уверенность при публичном выступлении;</w:t>
      </w:r>
    </w:p>
    <w:p w:rsidR="00947625" w:rsidRDefault="00947625" w:rsidP="00947625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Твердое умение работать с текстом;</w:t>
      </w:r>
    </w:p>
    <w:p w:rsidR="00947625" w:rsidRPr="00A3263D" w:rsidRDefault="00947625" w:rsidP="00947625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Успешная коммуникация в сообществе, в том числе за пределами школы и дома.</w:t>
      </w:r>
    </w:p>
    <w:p w:rsidR="00903D98" w:rsidRDefault="00903D98" w:rsidP="00E21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177D" w:rsidRDefault="0076177D" w:rsidP="00D13C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625" w:rsidRDefault="00947625" w:rsidP="00D13C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462" w:rsidRPr="006F779E" w:rsidRDefault="00546462" w:rsidP="005464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79E">
        <w:rPr>
          <w:rFonts w:ascii="Times New Roman" w:hAnsi="Times New Roman" w:cs="Times New Roman"/>
          <w:b/>
          <w:sz w:val="24"/>
          <w:szCs w:val="24"/>
        </w:rPr>
        <w:lastRenderedPageBreak/>
        <w:t>Собеседование с методистом школы</w:t>
      </w:r>
    </w:p>
    <w:p w:rsidR="00546462" w:rsidRDefault="00546462" w:rsidP="005464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B28">
        <w:rPr>
          <w:rFonts w:ascii="Times New Roman" w:hAnsi="Times New Roman" w:cs="Times New Roman"/>
          <w:sz w:val="24"/>
          <w:szCs w:val="24"/>
        </w:rPr>
        <w:t>(перед курсами, после курсов и 1 раз в год)</w:t>
      </w:r>
    </w:p>
    <w:tbl>
      <w:tblPr>
        <w:tblStyle w:val="af"/>
        <w:tblW w:w="9322" w:type="dxa"/>
        <w:tblLook w:val="04A0"/>
      </w:tblPr>
      <w:tblGrid>
        <w:gridCol w:w="1129"/>
        <w:gridCol w:w="8193"/>
      </w:tblGrid>
      <w:tr w:rsidR="00546462" w:rsidRPr="000E5B28" w:rsidTr="00546462">
        <w:trPr>
          <w:trHeight w:val="303"/>
        </w:trPr>
        <w:tc>
          <w:tcPr>
            <w:tcW w:w="1129" w:type="dxa"/>
          </w:tcPr>
          <w:p w:rsidR="00546462" w:rsidRPr="000E5B28" w:rsidRDefault="00546462" w:rsidP="00C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8193" w:type="dxa"/>
          </w:tcPr>
          <w:p w:rsidR="00546462" w:rsidRPr="000E5B28" w:rsidRDefault="00546462" w:rsidP="00C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sz w:val="24"/>
                <w:szCs w:val="24"/>
              </w:rPr>
              <w:t>Обсуждаемые вопросы</w:t>
            </w:r>
          </w:p>
        </w:tc>
      </w:tr>
      <w:tr w:rsidR="007D22CD" w:rsidRPr="000E5B28" w:rsidTr="007D22CD">
        <w:trPr>
          <w:trHeight w:val="4185"/>
        </w:trPr>
        <w:tc>
          <w:tcPr>
            <w:tcW w:w="1129" w:type="dxa"/>
          </w:tcPr>
          <w:p w:rsidR="007D22CD" w:rsidRPr="000E5B28" w:rsidRDefault="007D22CD" w:rsidP="00C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193" w:type="dxa"/>
          </w:tcPr>
          <w:p w:rsidR="007D22CD" w:rsidRDefault="007D22CD" w:rsidP="00C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образовательный маршрут педагога. Определение дефицитов.</w:t>
            </w:r>
          </w:p>
          <w:p w:rsidR="007D22CD" w:rsidRPr="00A96A10" w:rsidRDefault="007D22CD" w:rsidP="007D22C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6A1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D2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содержание образования учащихся по биологии</w:t>
            </w:r>
            <w:r w:rsidRPr="00A96A1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7D22CD" w:rsidRDefault="007D22CD" w:rsidP="00C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личностно – ориентированного обучения;</w:t>
            </w:r>
          </w:p>
          <w:p w:rsidR="007D22CD" w:rsidRDefault="007D22CD" w:rsidP="00C8087A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D22C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Стимулятивно-мотивационный</w:t>
            </w:r>
            <w:proofErr w:type="spellEnd"/>
            <w:r w:rsidRPr="007D22C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метод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D22CD" w:rsidRPr="007D22CD" w:rsidRDefault="007D22CD" w:rsidP="00C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2C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Проектно-исследовательский метод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D22CD" w:rsidRDefault="007D22CD" w:rsidP="00C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формированию функциональной грамотности; </w:t>
            </w:r>
          </w:p>
          <w:p w:rsidR="007D22CD" w:rsidRDefault="007D22CD" w:rsidP="00C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формирования креативного мышления;</w:t>
            </w:r>
          </w:p>
          <w:p w:rsidR="007D22CD" w:rsidRDefault="007D22CD" w:rsidP="00C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мотивации обучающихся;</w:t>
            </w:r>
          </w:p>
          <w:p w:rsidR="007D22CD" w:rsidRDefault="007D22CD" w:rsidP="00C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Промежуточные результаты формирования функциональной грамотности: итоги года, ВПР и ГИА.</w:t>
            </w:r>
          </w:p>
          <w:p w:rsidR="007D22CD" w:rsidRPr="000E5B28" w:rsidRDefault="007D22CD" w:rsidP="00C80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CD" w:rsidRPr="000E5B28" w:rsidTr="00546462">
        <w:trPr>
          <w:trHeight w:val="352"/>
        </w:trPr>
        <w:tc>
          <w:tcPr>
            <w:tcW w:w="1129" w:type="dxa"/>
          </w:tcPr>
          <w:p w:rsidR="007D22CD" w:rsidRPr="000E5B28" w:rsidRDefault="007D22CD" w:rsidP="00C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8193" w:type="dxa"/>
          </w:tcPr>
          <w:p w:rsidR="007D22CD" w:rsidRDefault="007D22CD" w:rsidP="00C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 работы с одаренными детьми</w:t>
            </w:r>
          </w:p>
          <w:p w:rsidR="007D22CD" w:rsidRDefault="007D22CD" w:rsidP="00C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реализация индивидуальной образовательной траектории для высокомотивированных детей. Его реализация в течении года: результаты и прогнозы.</w:t>
            </w:r>
          </w:p>
          <w:p w:rsidR="007D22CD" w:rsidRDefault="007D22CD" w:rsidP="00C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обучающимися в рамках индивидуального проекта (10 класс)</w:t>
            </w:r>
          </w:p>
          <w:p w:rsidR="007D22CD" w:rsidRPr="000E5B28" w:rsidRDefault="007D22CD" w:rsidP="00C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Промежуточные итоги при реализации ИОМ. Корректировка целей и задач профессионального развития.</w:t>
            </w:r>
          </w:p>
        </w:tc>
      </w:tr>
      <w:tr w:rsidR="007D22CD" w:rsidRPr="000E5B28" w:rsidTr="00546462">
        <w:trPr>
          <w:trHeight w:val="271"/>
        </w:trPr>
        <w:tc>
          <w:tcPr>
            <w:tcW w:w="1129" w:type="dxa"/>
          </w:tcPr>
          <w:p w:rsidR="007D22CD" w:rsidRPr="000E5B28" w:rsidRDefault="007D22CD" w:rsidP="00C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28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8193" w:type="dxa"/>
          </w:tcPr>
          <w:p w:rsidR="007D22CD" w:rsidRPr="000E5B28" w:rsidRDefault="007D22CD" w:rsidP="00C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 результаты по теме самообразования. Лучшие практики из личного опыта работы.</w:t>
            </w:r>
          </w:p>
        </w:tc>
      </w:tr>
    </w:tbl>
    <w:p w:rsidR="00546462" w:rsidRDefault="00546462" w:rsidP="005464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87A" w:rsidRDefault="00C8087A" w:rsidP="005464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87A" w:rsidRDefault="00C8087A" w:rsidP="005464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87A" w:rsidRDefault="00C8087A" w:rsidP="005464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625" w:rsidRDefault="00947625" w:rsidP="00D13C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375" w:rsidRPr="00D13C41" w:rsidRDefault="00186AC8" w:rsidP="00D13C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Реализация индивидуального образовательного маршрута</w:t>
      </w:r>
    </w:p>
    <w:tbl>
      <w:tblPr>
        <w:tblW w:w="10773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1"/>
        <w:gridCol w:w="2268"/>
        <w:gridCol w:w="2626"/>
        <w:gridCol w:w="1204"/>
        <w:gridCol w:w="1699"/>
        <w:gridCol w:w="1275"/>
      </w:tblGrid>
      <w:tr w:rsidR="002B08D4" w:rsidRPr="00D13C41" w:rsidTr="00EA11C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8D4" w:rsidRPr="00D13C41" w:rsidRDefault="002B08D4" w:rsidP="00C8087A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t>Направления ра</w:t>
            </w:r>
            <w:r w:rsidR="00C8087A">
              <w:rPr>
                <w:color w:val="000000"/>
              </w:rPr>
              <w:t>звития</w:t>
            </w:r>
            <w:r w:rsidRPr="00D13C41">
              <w:rPr>
                <w:color w:val="00000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8D4" w:rsidRPr="00D13C41" w:rsidRDefault="002B08D4" w:rsidP="00C8087A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t>Аспект</w:t>
            </w:r>
            <w:r w:rsidR="00C8087A">
              <w:rPr>
                <w:color w:val="000000"/>
              </w:rPr>
              <w:t>- зона развития</w:t>
            </w:r>
            <w:r w:rsidRPr="00D13C41">
              <w:rPr>
                <w:color w:val="000000"/>
              </w:rPr>
              <w:t xml:space="preserve"> </w:t>
            </w:r>
            <w:r w:rsidR="00C8087A">
              <w:rPr>
                <w:color w:val="000000"/>
              </w:rPr>
              <w:t>Ведущие задачи по развитию проф. компетентности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8D4" w:rsidRDefault="002B08D4" w:rsidP="00C8087A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t xml:space="preserve">Формат обучения </w:t>
            </w:r>
          </w:p>
          <w:p w:rsidR="00C8087A" w:rsidRPr="00D13C41" w:rsidRDefault="00C8087A" w:rsidP="00C8087A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Что предлагаю для этого сделать( конкретно)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8D4" w:rsidRPr="00D13C41" w:rsidRDefault="002B08D4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t>Сроки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8D4" w:rsidRDefault="002B08D4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t xml:space="preserve">Внедрение в практику </w:t>
            </w:r>
          </w:p>
          <w:p w:rsidR="00C8087A" w:rsidRPr="00D13C41" w:rsidRDefault="00C8087A" w:rsidP="00D13C41">
            <w:pPr>
              <w:pStyle w:val="ab"/>
            </w:pPr>
            <w:r>
              <w:rPr>
                <w:color w:val="000000"/>
              </w:rPr>
              <w:t>Ожидаемый результат.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8D4" w:rsidRPr="00D13C41" w:rsidRDefault="002B08D4" w:rsidP="00D13C41">
            <w:pPr>
              <w:pStyle w:val="ab"/>
            </w:pPr>
            <w:r w:rsidRPr="00D13C41">
              <w:rPr>
                <w:color w:val="000000"/>
              </w:rPr>
              <w:t xml:space="preserve">Точка контроля </w:t>
            </w:r>
          </w:p>
        </w:tc>
      </w:tr>
      <w:tr w:rsidR="00D13C41" w:rsidRPr="00D13C41" w:rsidTr="00EA11C9">
        <w:tc>
          <w:tcPr>
            <w:tcW w:w="170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13C41" w:rsidRDefault="0057399B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t>М</w:t>
            </w:r>
            <w:r w:rsidR="00D13C41" w:rsidRPr="00D13C41">
              <w:rPr>
                <w:color w:val="000000"/>
              </w:rPr>
              <w:t>етодическое</w:t>
            </w:r>
          </w:p>
          <w:p w:rsidR="0057399B" w:rsidRDefault="0057399B" w:rsidP="00D13C41">
            <w:pPr>
              <w:pStyle w:val="ab"/>
              <w:rPr>
                <w:color w:val="000000"/>
              </w:rPr>
            </w:pPr>
          </w:p>
          <w:p w:rsidR="0057399B" w:rsidRDefault="0057399B" w:rsidP="00D13C41">
            <w:pPr>
              <w:pStyle w:val="ab"/>
              <w:rPr>
                <w:color w:val="000000"/>
              </w:rPr>
            </w:pPr>
          </w:p>
          <w:p w:rsidR="0057399B" w:rsidRDefault="0057399B" w:rsidP="00D13C41">
            <w:pPr>
              <w:pStyle w:val="ab"/>
              <w:rPr>
                <w:color w:val="000000"/>
              </w:rPr>
            </w:pPr>
          </w:p>
          <w:p w:rsidR="0057399B" w:rsidRPr="00D13C41" w:rsidRDefault="0057399B" w:rsidP="00D13C41">
            <w:pPr>
              <w:pStyle w:val="ab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41" w:rsidRPr="00D13C41" w:rsidRDefault="00D13C41" w:rsidP="00D13C41">
            <w:pPr>
              <w:pStyle w:val="ab"/>
              <w:rPr>
                <w:color w:val="000000"/>
              </w:rPr>
            </w:pPr>
            <w:r w:rsidRPr="00D13C41">
              <w:rPr>
                <w:rFonts w:eastAsia="TimesNewRomanPSMT"/>
                <w:color w:val="000000"/>
              </w:rPr>
              <w:t>Компетенции в области организации и осуществления контроля и оценки учебных достижений</w:t>
            </w:r>
          </w:p>
        </w:tc>
        <w:tc>
          <w:tcPr>
            <w:tcW w:w="2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87A" w:rsidRPr="00C8087A" w:rsidRDefault="00C8087A" w:rsidP="00C80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6829" w:rsidRPr="00C80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829" w:rsidRPr="00C80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 w:rsidRPr="00C80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повышения квалификации</w:t>
            </w:r>
            <w:r w:rsidR="00BF5E51" w:rsidRPr="00C80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8087A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«Инновационные технологии обучения биологи</w:t>
            </w:r>
            <w:r w:rsidR="00DE4D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087A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еализации ФГОС» </w:t>
            </w:r>
            <w:r w:rsidRPr="00C8087A">
              <w:rPr>
                <w:rFonts w:ascii="Times New Roman" w:hAnsi="Times New Roman" w:cs="Times New Roman"/>
                <w:sz w:val="24"/>
                <w:szCs w:val="24"/>
              </w:rPr>
              <w:t xml:space="preserve"> 72 ч;</w:t>
            </w:r>
          </w:p>
          <w:p w:rsidR="00653BF7" w:rsidRDefault="004F6829" w:rsidP="00C8087A">
            <w:pPr>
              <w:pStyle w:val="ab"/>
            </w:pPr>
            <w:r>
              <w:rPr>
                <w:color w:val="000000"/>
              </w:rPr>
              <w:t xml:space="preserve"> 2.</w:t>
            </w:r>
            <w:r w:rsidR="00D13C41" w:rsidRPr="00D13C41">
              <w:rPr>
                <w:color w:val="000000"/>
              </w:rPr>
              <w:t xml:space="preserve">Курсы повышения квалификации, </w:t>
            </w:r>
            <w:r w:rsidR="00C8087A" w:rsidRPr="00947625">
              <w:t>«Управленческие механиз</w:t>
            </w:r>
            <w:r w:rsidR="00C8087A">
              <w:t>мы оценки качества образования»</w:t>
            </w:r>
            <w:r w:rsidR="00C8087A" w:rsidRPr="00947625">
              <w:t>., 16 ч.</w:t>
            </w:r>
          </w:p>
          <w:p w:rsidR="00201F5C" w:rsidRDefault="00201F5C" w:rsidP="00201F5C">
            <w:pPr>
              <w:pStyle w:val="ab"/>
            </w:pPr>
            <w:r>
              <w:t xml:space="preserve">3.Участие в методическом абонементе </w:t>
            </w:r>
            <w:r w:rsidR="00EA11C9">
              <w:t>«Формирование</w:t>
            </w:r>
            <w:r>
              <w:t xml:space="preserve"> и оц</w:t>
            </w:r>
            <w:r w:rsidR="00EA11C9">
              <w:t>енка функциональной грамотности</w:t>
            </w:r>
            <w:r>
              <w:t>»</w:t>
            </w:r>
          </w:p>
          <w:p w:rsidR="007B766D" w:rsidRPr="00F2554A" w:rsidRDefault="00F2554A" w:rsidP="00F2554A">
            <w:pPr>
              <w:pStyle w:val="ab"/>
              <w:jc w:val="both"/>
            </w:pPr>
            <w:r w:rsidRPr="00F2554A">
              <w:t>4.</w:t>
            </w:r>
            <w:r w:rsidR="007B766D" w:rsidRPr="00F2554A">
              <w:rPr>
                <w:shd w:val="clear" w:color="auto" w:fill="FFFFFF"/>
              </w:rPr>
              <w:t xml:space="preserve">Оценка предметных и методических компетенций в рамках обучения по </w:t>
            </w:r>
            <w:r w:rsidRPr="00F2554A">
              <w:rPr>
                <w:shd w:val="clear" w:color="auto" w:fill="FFFFFF"/>
              </w:rPr>
              <w:t xml:space="preserve">программе </w:t>
            </w:r>
            <w:r w:rsidRPr="00F2554A">
              <w:rPr>
                <w:rStyle w:val="af5"/>
                <w:shd w:val="clear" w:color="auto" w:fill="FFFFFF"/>
              </w:rPr>
              <w:t>«</w:t>
            </w:r>
            <w:r w:rsidR="007B766D" w:rsidRPr="00F2554A">
              <w:rPr>
                <w:rStyle w:val="af5"/>
                <w:shd w:val="clear" w:color="auto" w:fill="FFFFFF"/>
              </w:rPr>
              <w:t>Школа современного учителя»</w:t>
            </w:r>
            <w:r w:rsidR="007B766D" w:rsidRPr="00F2554A">
              <w:rPr>
                <w:shd w:val="clear" w:color="auto" w:fill="FFFFFF"/>
              </w:rPr>
              <w:t> Академии Минпросвещения России</w:t>
            </w:r>
          </w:p>
          <w:p w:rsidR="007B766D" w:rsidRPr="00F2554A" w:rsidRDefault="00B756ED" w:rsidP="007B766D">
            <w:pPr>
              <w:pStyle w:val="ab"/>
              <w:ind w:left="85"/>
              <w:jc w:val="both"/>
              <w:rPr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7B766D" w:rsidRPr="00F2554A">
                <w:rPr>
                  <w:rStyle w:val="af0"/>
                  <w:color w:val="0000FF"/>
                  <w:sz w:val="20"/>
                  <w:szCs w:val="20"/>
                </w:rPr>
                <w:t>https://education.apkpro.ru/courses/134/learn/1798</w:t>
              </w:r>
            </w:hyperlink>
            <w:r w:rsidR="00F2554A" w:rsidRPr="00F2554A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945775" w:rsidRPr="00F2554A" w:rsidRDefault="00F2554A" w:rsidP="00F2554A">
            <w:pPr>
              <w:pStyle w:val="ab"/>
              <w:ind w:left="97"/>
              <w:jc w:val="both"/>
            </w:pPr>
            <w:r>
              <w:rPr>
                <w:b/>
              </w:rPr>
              <w:t>5.</w:t>
            </w:r>
            <w:r w:rsidR="00945775" w:rsidRPr="00F2554A">
              <w:rPr>
                <w:b/>
              </w:rPr>
              <w:t>Курсы повышения квалификации по предмету</w:t>
            </w:r>
            <w:r w:rsidR="00945775" w:rsidRPr="00F2554A">
              <w:t xml:space="preserve">: «Школа современного учителя. </w:t>
            </w:r>
            <w:r>
              <w:t>Биология</w:t>
            </w:r>
            <w:r w:rsidR="00945775" w:rsidRPr="00F2554A">
              <w:t>». Академии Минпросвещения России</w:t>
            </w:r>
          </w:p>
          <w:p w:rsidR="007B766D" w:rsidRPr="00D13C41" w:rsidRDefault="00B756ED" w:rsidP="005C0726">
            <w:pPr>
              <w:pStyle w:val="ab"/>
              <w:ind w:left="85"/>
              <w:jc w:val="both"/>
              <w:rPr>
                <w:color w:val="000000"/>
              </w:rPr>
            </w:pPr>
            <w:hyperlink r:id="rId7" w:history="1">
              <w:r w:rsidR="00945775" w:rsidRPr="005B4BF7">
                <w:rPr>
                  <w:rStyle w:val="af0"/>
                  <w:sz w:val="20"/>
                  <w:szCs w:val="20"/>
                </w:rPr>
                <w:t>https://education.apkpro.ru/courses/134/learn/1798</w:t>
              </w:r>
            </w:hyperlink>
            <w:r w:rsidR="007B766D">
              <w:t xml:space="preserve"> 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41" w:rsidRDefault="00C8087A" w:rsidP="00D13C41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4F6829">
              <w:rPr>
                <w:color w:val="000000"/>
              </w:rPr>
              <w:t>.02</w:t>
            </w:r>
            <w:r w:rsidR="00D13C41" w:rsidRPr="00D13C41">
              <w:rPr>
                <w:color w:val="000000"/>
              </w:rPr>
              <w:t>-</w:t>
            </w:r>
            <w:r w:rsidR="004F6829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="00D13C41" w:rsidRPr="00D13C41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  <w:r w:rsidR="00D13C41" w:rsidRPr="00D13C41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</w:p>
          <w:p w:rsidR="004F6829" w:rsidRDefault="004F6829" w:rsidP="00D13C41">
            <w:pPr>
              <w:pStyle w:val="ab"/>
              <w:rPr>
                <w:color w:val="000000"/>
              </w:rPr>
            </w:pPr>
          </w:p>
          <w:p w:rsidR="004F6829" w:rsidRDefault="004F6829" w:rsidP="00D13C41">
            <w:pPr>
              <w:pStyle w:val="ab"/>
              <w:rPr>
                <w:color w:val="000000"/>
              </w:rPr>
            </w:pPr>
          </w:p>
          <w:p w:rsidR="004F6829" w:rsidRDefault="004F6829" w:rsidP="00D13C41">
            <w:pPr>
              <w:pStyle w:val="ab"/>
              <w:rPr>
                <w:color w:val="000000"/>
              </w:rPr>
            </w:pPr>
          </w:p>
          <w:p w:rsidR="004F6829" w:rsidRDefault="004F6829" w:rsidP="00D13C41">
            <w:pPr>
              <w:pStyle w:val="ab"/>
              <w:rPr>
                <w:color w:val="000000"/>
              </w:rPr>
            </w:pPr>
          </w:p>
          <w:p w:rsidR="004F6829" w:rsidRDefault="004F6829" w:rsidP="00D13C41">
            <w:pPr>
              <w:pStyle w:val="ab"/>
              <w:rPr>
                <w:color w:val="000000"/>
              </w:rPr>
            </w:pPr>
          </w:p>
          <w:p w:rsidR="004F6829" w:rsidRDefault="004F6829" w:rsidP="00D13C41">
            <w:pPr>
              <w:pStyle w:val="ab"/>
              <w:rPr>
                <w:color w:val="000000"/>
              </w:rPr>
            </w:pPr>
          </w:p>
          <w:p w:rsidR="004F6829" w:rsidRDefault="004F6829" w:rsidP="00D13C41">
            <w:pPr>
              <w:pStyle w:val="ab"/>
              <w:rPr>
                <w:color w:val="000000"/>
              </w:rPr>
            </w:pPr>
          </w:p>
          <w:p w:rsidR="004F6829" w:rsidRDefault="004F6829" w:rsidP="00D13C41">
            <w:pPr>
              <w:pStyle w:val="ab"/>
              <w:rPr>
                <w:color w:val="000000"/>
              </w:rPr>
            </w:pPr>
          </w:p>
          <w:p w:rsidR="004F6829" w:rsidRDefault="004F6829" w:rsidP="00C8087A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17.</w:t>
            </w:r>
            <w:r w:rsidR="00C8087A">
              <w:rPr>
                <w:color w:val="000000"/>
              </w:rPr>
              <w:t>0</w:t>
            </w:r>
            <w:r>
              <w:rPr>
                <w:color w:val="000000"/>
              </w:rPr>
              <w:t>2.20</w:t>
            </w:r>
            <w:r w:rsidR="00C8087A">
              <w:rPr>
                <w:color w:val="000000"/>
              </w:rPr>
              <w:t>21</w:t>
            </w:r>
            <w:r>
              <w:rPr>
                <w:color w:val="000000"/>
              </w:rPr>
              <w:t>-1</w:t>
            </w:r>
            <w:r w:rsidR="00C8087A">
              <w:rPr>
                <w:color w:val="000000"/>
              </w:rPr>
              <w:t>8.02</w:t>
            </w:r>
            <w:r>
              <w:rPr>
                <w:color w:val="000000"/>
              </w:rPr>
              <w:t>.202</w:t>
            </w:r>
            <w:r w:rsidR="00C8087A">
              <w:rPr>
                <w:color w:val="000000"/>
              </w:rPr>
              <w:t>1</w:t>
            </w:r>
          </w:p>
          <w:p w:rsidR="00201F5C" w:rsidRDefault="00201F5C" w:rsidP="00C8087A">
            <w:pPr>
              <w:pStyle w:val="ab"/>
              <w:rPr>
                <w:color w:val="000000"/>
              </w:rPr>
            </w:pPr>
          </w:p>
          <w:p w:rsidR="00201F5C" w:rsidRDefault="00201F5C" w:rsidP="00C8087A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Январь – декабрь 2021</w:t>
            </w:r>
          </w:p>
          <w:p w:rsidR="00F2554A" w:rsidRDefault="00F2554A" w:rsidP="00C8087A">
            <w:pPr>
              <w:pStyle w:val="ab"/>
              <w:rPr>
                <w:color w:val="000000"/>
              </w:rPr>
            </w:pPr>
          </w:p>
          <w:p w:rsidR="00F2554A" w:rsidRDefault="00F2554A" w:rsidP="00C8087A">
            <w:pPr>
              <w:pStyle w:val="ab"/>
              <w:rPr>
                <w:color w:val="000000"/>
              </w:rPr>
            </w:pPr>
          </w:p>
          <w:p w:rsidR="00F2554A" w:rsidRDefault="00F2554A" w:rsidP="00C8087A">
            <w:pPr>
              <w:pStyle w:val="ab"/>
              <w:rPr>
                <w:color w:val="000000"/>
              </w:rPr>
            </w:pPr>
          </w:p>
          <w:p w:rsidR="00F2554A" w:rsidRDefault="00F2554A" w:rsidP="00C8087A">
            <w:pPr>
              <w:pStyle w:val="ab"/>
              <w:rPr>
                <w:color w:val="000000"/>
              </w:rPr>
            </w:pPr>
          </w:p>
          <w:p w:rsidR="00F2554A" w:rsidRDefault="00F2554A" w:rsidP="00C8087A">
            <w:pPr>
              <w:pStyle w:val="ab"/>
              <w:rPr>
                <w:color w:val="000000"/>
              </w:rPr>
            </w:pPr>
          </w:p>
          <w:p w:rsidR="00F2554A" w:rsidRDefault="00F2554A" w:rsidP="00C8087A">
            <w:pPr>
              <w:pStyle w:val="ab"/>
              <w:rPr>
                <w:color w:val="000000"/>
              </w:rPr>
            </w:pPr>
          </w:p>
          <w:p w:rsidR="00F2554A" w:rsidRDefault="00F2554A" w:rsidP="00C8087A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Сентябрь 2021 г.</w:t>
            </w:r>
          </w:p>
          <w:p w:rsidR="00945775" w:rsidRDefault="00945775" w:rsidP="00C8087A">
            <w:pPr>
              <w:pStyle w:val="ab"/>
              <w:rPr>
                <w:color w:val="000000"/>
              </w:rPr>
            </w:pPr>
          </w:p>
          <w:p w:rsidR="00945775" w:rsidRDefault="00945775" w:rsidP="00C8087A">
            <w:pPr>
              <w:pStyle w:val="ab"/>
              <w:rPr>
                <w:color w:val="000000"/>
              </w:rPr>
            </w:pPr>
          </w:p>
          <w:p w:rsidR="00945775" w:rsidRDefault="00945775" w:rsidP="00C8087A">
            <w:pPr>
              <w:pStyle w:val="ab"/>
              <w:rPr>
                <w:color w:val="000000"/>
              </w:rPr>
            </w:pPr>
          </w:p>
          <w:p w:rsidR="00945775" w:rsidRDefault="00945775" w:rsidP="00C8087A">
            <w:pPr>
              <w:pStyle w:val="ab"/>
              <w:rPr>
                <w:color w:val="000000"/>
              </w:rPr>
            </w:pPr>
          </w:p>
          <w:p w:rsidR="00945775" w:rsidRDefault="00945775" w:rsidP="00C8087A">
            <w:pPr>
              <w:pStyle w:val="ab"/>
              <w:rPr>
                <w:color w:val="000000"/>
              </w:rPr>
            </w:pPr>
          </w:p>
          <w:p w:rsidR="00A204E7" w:rsidRDefault="00A204E7" w:rsidP="00C8087A">
            <w:pPr>
              <w:pStyle w:val="ab"/>
              <w:rPr>
                <w:color w:val="000000"/>
              </w:rPr>
            </w:pPr>
          </w:p>
          <w:p w:rsidR="00A204E7" w:rsidRDefault="00A204E7" w:rsidP="00C8087A">
            <w:pPr>
              <w:pStyle w:val="ab"/>
              <w:rPr>
                <w:color w:val="000000"/>
              </w:rPr>
            </w:pPr>
          </w:p>
          <w:p w:rsidR="00A204E7" w:rsidRDefault="00A204E7" w:rsidP="00C8087A">
            <w:pPr>
              <w:pStyle w:val="ab"/>
              <w:rPr>
                <w:color w:val="000000"/>
              </w:rPr>
            </w:pPr>
          </w:p>
          <w:p w:rsidR="00A204E7" w:rsidRDefault="00A204E7" w:rsidP="00C8087A">
            <w:pPr>
              <w:pStyle w:val="ab"/>
              <w:rPr>
                <w:color w:val="000000"/>
              </w:rPr>
            </w:pPr>
          </w:p>
          <w:p w:rsidR="00945775" w:rsidRDefault="00945775" w:rsidP="00C8087A">
            <w:pPr>
              <w:pStyle w:val="ab"/>
              <w:rPr>
                <w:color w:val="000000"/>
              </w:rPr>
            </w:pPr>
          </w:p>
          <w:p w:rsidR="00945775" w:rsidRPr="00F2554A" w:rsidRDefault="00F2554A" w:rsidP="00945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4A">
              <w:rPr>
                <w:rFonts w:ascii="Times New Roman" w:hAnsi="Times New Roman"/>
                <w:sz w:val="24"/>
                <w:szCs w:val="24"/>
              </w:rPr>
              <w:t>10.05</w:t>
            </w:r>
            <w:r w:rsidR="00945775" w:rsidRPr="00F2554A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945775" w:rsidRPr="00F2554A" w:rsidRDefault="00945775" w:rsidP="00945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4A">
              <w:rPr>
                <w:rFonts w:ascii="Times New Roman" w:hAnsi="Times New Roman"/>
                <w:sz w:val="24"/>
                <w:szCs w:val="24"/>
              </w:rPr>
              <w:t>10.12.2021</w:t>
            </w:r>
          </w:p>
          <w:p w:rsidR="00945775" w:rsidRPr="00D13C41" w:rsidRDefault="00945775" w:rsidP="00C8087A">
            <w:pPr>
              <w:pStyle w:val="ab"/>
              <w:rPr>
                <w:color w:val="000000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41" w:rsidRPr="00D13C41" w:rsidRDefault="00D13C41" w:rsidP="00D13C41">
            <w:pPr>
              <w:pStyle w:val="ab"/>
              <w:rPr>
                <w:lang w:bidi="ru-RU"/>
              </w:rPr>
            </w:pPr>
            <w:r w:rsidRPr="00D13C41">
              <w:t xml:space="preserve">ШМО </w:t>
            </w:r>
            <w:r w:rsidRPr="00D13C41">
              <w:rPr>
                <w:lang w:bidi="ru-RU"/>
              </w:rPr>
              <w:t>учителей предметов естественнонаучного цикла</w:t>
            </w:r>
          </w:p>
          <w:p w:rsidR="00D13C41" w:rsidRDefault="00D13C41" w:rsidP="00D13C41">
            <w:pPr>
              <w:pStyle w:val="ab"/>
            </w:pPr>
            <w:r w:rsidRPr="00D13C41">
              <w:t>выступление на тему «Особенности оценивания образовательных обучающихся в условиях ФГОС»</w:t>
            </w:r>
          </w:p>
          <w:p w:rsidR="00A204E7" w:rsidRDefault="00A204E7" w:rsidP="00D13C41">
            <w:pPr>
              <w:pStyle w:val="ab"/>
            </w:pPr>
            <w:r>
              <w:t>Применение полученных знаний на прак</w:t>
            </w:r>
            <w:r w:rsidR="00A921B5">
              <w:t>т</w:t>
            </w:r>
            <w:r>
              <w:t>ике</w:t>
            </w:r>
          </w:p>
          <w:p w:rsidR="00945775" w:rsidRDefault="00945775" w:rsidP="00D13C41">
            <w:pPr>
              <w:pStyle w:val="ab"/>
            </w:pPr>
          </w:p>
          <w:p w:rsidR="00945775" w:rsidRDefault="00945775" w:rsidP="00D13C41">
            <w:pPr>
              <w:pStyle w:val="ab"/>
            </w:pPr>
          </w:p>
          <w:p w:rsidR="00945775" w:rsidRDefault="00945775" w:rsidP="00D13C41">
            <w:pPr>
              <w:pStyle w:val="ab"/>
            </w:pPr>
          </w:p>
          <w:p w:rsidR="00945775" w:rsidRDefault="00945775" w:rsidP="00D13C41">
            <w:pPr>
              <w:pStyle w:val="ab"/>
            </w:pPr>
          </w:p>
          <w:p w:rsidR="00945775" w:rsidRDefault="00945775" w:rsidP="00D13C41">
            <w:pPr>
              <w:pStyle w:val="ab"/>
            </w:pPr>
          </w:p>
          <w:p w:rsidR="00945775" w:rsidRDefault="00945775" w:rsidP="00D13C41">
            <w:pPr>
              <w:pStyle w:val="ab"/>
            </w:pPr>
          </w:p>
          <w:p w:rsidR="00945775" w:rsidRDefault="00945775" w:rsidP="00D13C41">
            <w:pPr>
              <w:pStyle w:val="ab"/>
            </w:pPr>
          </w:p>
          <w:p w:rsidR="00945775" w:rsidRDefault="00945775" w:rsidP="00D13C41">
            <w:pPr>
              <w:pStyle w:val="ab"/>
            </w:pPr>
          </w:p>
          <w:p w:rsidR="00945775" w:rsidRDefault="00945775" w:rsidP="00D13C41">
            <w:pPr>
              <w:pStyle w:val="ab"/>
            </w:pPr>
          </w:p>
          <w:p w:rsidR="00945775" w:rsidRDefault="00945775" w:rsidP="00D13C41">
            <w:pPr>
              <w:pStyle w:val="ab"/>
            </w:pPr>
          </w:p>
          <w:p w:rsidR="00945775" w:rsidRDefault="00945775" w:rsidP="00D13C41">
            <w:pPr>
              <w:pStyle w:val="ab"/>
            </w:pPr>
          </w:p>
          <w:p w:rsidR="00945775" w:rsidRDefault="00945775" w:rsidP="00D13C41">
            <w:pPr>
              <w:pStyle w:val="ab"/>
            </w:pPr>
          </w:p>
          <w:p w:rsidR="00945775" w:rsidRDefault="00945775" w:rsidP="00D13C41">
            <w:pPr>
              <w:pStyle w:val="ab"/>
            </w:pPr>
          </w:p>
          <w:p w:rsidR="00945775" w:rsidRDefault="00945775" w:rsidP="00D13C41">
            <w:pPr>
              <w:pStyle w:val="ab"/>
            </w:pPr>
          </w:p>
          <w:p w:rsidR="00945775" w:rsidRDefault="00945775" w:rsidP="00D13C41">
            <w:pPr>
              <w:pStyle w:val="ab"/>
            </w:pPr>
          </w:p>
          <w:p w:rsidR="00945775" w:rsidRDefault="00945775" w:rsidP="00D13C41">
            <w:pPr>
              <w:pStyle w:val="ab"/>
            </w:pPr>
          </w:p>
          <w:p w:rsidR="00945775" w:rsidRDefault="00945775" w:rsidP="00D13C41">
            <w:pPr>
              <w:pStyle w:val="ab"/>
            </w:pPr>
          </w:p>
          <w:p w:rsidR="00945775" w:rsidRPr="00D13C41" w:rsidRDefault="00945775" w:rsidP="00D13C41">
            <w:pPr>
              <w:pStyle w:val="ab"/>
            </w:pPr>
            <w:r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41" w:rsidRDefault="00F420EB" w:rsidP="00D13C41">
            <w:pPr>
              <w:pStyle w:val="ab"/>
            </w:pPr>
            <w:r>
              <w:t>С</w:t>
            </w:r>
            <w:r w:rsidR="00653BF7">
              <w:t>ертификат</w:t>
            </w:r>
          </w:p>
          <w:p w:rsidR="00F420EB" w:rsidRDefault="00F420EB" w:rsidP="00D13C41">
            <w:pPr>
              <w:pStyle w:val="ab"/>
            </w:pPr>
          </w:p>
          <w:p w:rsidR="00F420EB" w:rsidRDefault="00F420EB" w:rsidP="00D13C41">
            <w:pPr>
              <w:pStyle w:val="ab"/>
            </w:pPr>
          </w:p>
          <w:p w:rsidR="00F420EB" w:rsidRDefault="00F420EB" w:rsidP="00D13C41">
            <w:pPr>
              <w:pStyle w:val="ab"/>
            </w:pPr>
          </w:p>
          <w:p w:rsidR="00F420EB" w:rsidRDefault="00F420EB" w:rsidP="00D13C41">
            <w:pPr>
              <w:pStyle w:val="ab"/>
            </w:pPr>
          </w:p>
          <w:p w:rsidR="00F420EB" w:rsidRDefault="00F420EB" w:rsidP="00D13C41">
            <w:pPr>
              <w:pStyle w:val="ab"/>
            </w:pPr>
          </w:p>
          <w:p w:rsidR="00F420EB" w:rsidRDefault="00F420EB" w:rsidP="00D13C41">
            <w:pPr>
              <w:pStyle w:val="ab"/>
            </w:pPr>
          </w:p>
          <w:p w:rsidR="00F420EB" w:rsidRDefault="00F420EB" w:rsidP="00D13C41">
            <w:pPr>
              <w:pStyle w:val="ab"/>
            </w:pPr>
          </w:p>
          <w:p w:rsidR="00F420EB" w:rsidRDefault="00F420EB" w:rsidP="00D13C41">
            <w:pPr>
              <w:pStyle w:val="ab"/>
            </w:pPr>
          </w:p>
          <w:p w:rsidR="00F420EB" w:rsidRDefault="00F420EB" w:rsidP="00D13C41">
            <w:pPr>
              <w:pStyle w:val="ab"/>
            </w:pPr>
          </w:p>
          <w:p w:rsidR="00F420EB" w:rsidRDefault="00F420EB" w:rsidP="00D13C41">
            <w:pPr>
              <w:pStyle w:val="ab"/>
            </w:pPr>
          </w:p>
          <w:p w:rsidR="00F420EB" w:rsidRDefault="00F420EB" w:rsidP="00D13C41">
            <w:pPr>
              <w:pStyle w:val="ab"/>
            </w:pPr>
          </w:p>
          <w:p w:rsidR="00F420EB" w:rsidRDefault="00F420EB" w:rsidP="00D13C41">
            <w:pPr>
              <w:pStyle w:val="ab"/>
            </w:pPr>
          </w:p>
          <w:p w:rsidR="00F420EB" w:rsidRDefault="00F420EB" w:rsidP="00D13C41">
            <w:pPr>
              <w:pStyle w:val="ab"/>
            </w:pPr>
          </w:p>
          <w:p w:rsidR="00F420EB" w:rsidRDefault="00F420EB" w:rsidP="00D13C41">
            <w:pPr>
              <w:pStyle w:val="ab"/>
            </w:pPr>
            <w:r>
              <w:t>Работа в творческой группе</w:t>
            </w:r>
          </w:p>
          <w:p w:rsidR="00F420EB" w:rsidRDefault="00F420EB" w:rsidP="00D13C41">
            <w:pPr>
              <w:pStyle w:val="ab"/>
            </w:pPr>
          </w:p>
          <w:p w:rsidR="00945775" w:rsidRDefault="00945775" w:rsidP="00D13C41">
            <w:pPr>
              <w:pStyle w:val="ab"/>
            </w:pPr>
          </w:p>
          <w:p w:rsidR="00945775" w:rsidRDefault="00945775" w:rsidP="00D13C41">
            <w:pPr>
              <w:pStyle w:val="ab"/>
            </w:pPr>
          </w:p>
          <w:p w:rsidR="00945775" w:rsidRDefault="00945775" w:rsidP="00D13C41">
            <w:pPr>
              <w:pStyle w:val="ab"/>
            </w:pPr>
          </w:p>
          <w:p w:rsidR="00945775" w:rsidRDefault="00945775" w:rsidP="00D13C41">
            <w:pPr>
              <w:pStyle w:val="ab"/>
            </w:pPr>
          </w:p>
          <w:p w:rsidR="00945775" w:rsidRDefault="00945775" w:rsidP="00D13C41">
            <w:pPr>
              <w:pStyle w:val="ab"/>
            </w:pPr>
          </w:p>
          <w:p w:rsidR="00945775" w:rsidRDefault="00945775" w:rsidP="00D13C41">
            <w:pPr>
              <w:pStyle w:val="ab"/>
            </w:pPr>
          </w:p>
          <w:p w:rsidR="00945775" w:rsidRDefault="00945775" w:rsidP="00D13C41">
            <w:pPr>
              <w:pStyle w:val="ab"/>
            </w:pPr>
          </w:p>
          <w:p w:rsidR="00945775" w:rsidRDefault="00945775" w:rsidP="00D13C41">
            <w:pPr>
              <w:pStyle w:val="ab"/>
            </w:pPr>
          </w:p>
          <w:p w:rsidR="00945775" w:rsidRDefault="00945775" w:rsidP="00D13C41">
            <w:pPr>
              <w:pStyle w:val="ab"/>
            </w:pPr>
          </w:p>
          <w:p w:rsidR="00945775" w:rsidRDefault="00945775" w:rsidP="00D13C41">
            <w:pPr>
              <w:pStyle w:val="ab"/>
            </w:pPr>
          </w:p>
          <w:p w:rsidR="00945775" w:rsidRDefault="00945775" w:rsidP="00D13C41">
            <w:pPr>
              <w:pStyle w:val="ab"/>
            </w:pPr>
          </w:p>
          <w:p w:rsidR="00945775" w:rsidRDefault="00945775" w:rsidP="00D13C41">
            <w:pPr>
              <w:pStyle w:val="ab"/>
            </w:pPr>
          </w:p>
          <w:p w:rsidR="00945775" w:rsidRPr="00D13C41" w:rsidRDefault="00945775" w:rsidP="005C0726">
            <w:pPr>
              <w:pStyle w:val="ab"/>
              <w:jc w:val="both"/>
            </w:pPr>
            <w:r w:rsidRPr="007530E6">
              <w:rPr>
                <w:sz w:val="20"/>
                <w:szCs w:val="20"/>
              </w:rPr>
              <w:t>Свидетельства о прохождении курсов повышения квалификации в личном</w:t>
            </w:r>
            <w:r>
              <w:rPr>
                <w:sz w:val="20"/>
                <w:szCs w:val="20"/>
              </w:rPr>
              <w:t xml:space="preserve"> деле и в портфолио по предмету</w:t>
            </w:r>
          </w:p>
        </w:tc>
      </w:tr>
      <w:tr w:rsidR="00D13C41" w:rsidRPr="00D13C41" w:rsidTr="00EA11C9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41" w:rsidRPr="00D13C41" w:rsidRDefault="00D13C41" w:rsidP="00D13C41">
            <w:pPr>
              <w:pStyle w:val="ab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41" w:rsidRDefault="00D13C41" w:rsidP="00D13C41">
            <w:pPr>
              <w:pStyle w:val="ab"/>
              <w:rPr>
                <w:rFonts w:eastAsia="TimesNewRomanPSMT"/>
                <w:color w:val="000000"/>
              </w:rPr>
            </w:pPr>
            <w:r w:rsidRPr="00D13C41">
              <w:rPr>
                <w:rFonts w:eastAsia="TimesNewRomanPSMT"/>
                <w:color w:val="000000"/>
              </w:rPr>
              <w:t xml:space="preserve">Компетенции в области планирования, проведения учебных занятий и </w:t>
            </w:r>
            <w:r w:rsidRPr="00D13C41">
              <w:rPr>
                <w:rFonts w:eastAsia="TimesNewRomanPSMT"/>
                <w:color w:val="000000"/>
              </w:rPr>
              <w:lastRenderedPageBreak/>
              <w:t>систематического анализа их эффективности</w:t>
            </w:r>
          </w:p>
          <w:p w:rsidR="0057399B" w:rsidRDefault="0057399B" w:rsidP="00D13C41">
            <w:pPr>
              <w:pStyle w:val="ab"/>
              <w:rPr>
                <w:rFonts w:eastAsia="TimesNewRomanPSMT"/>
                <w:color w:val="000000"/>
              </w:rPr>
            </w:pPr>
          </w:p>
          <w:p w:rsidR="0057399B" w:rsidRDefault="0057399B" w:rsidP="00D13C41">
            <w:pPr>
              <w:pStyle w:val="ab"/>
              <w:rPr>
                <w:rFonts w:eastAsia="TimesNewRomanPSMT"/>
                <w:color w:val="000000"/>
              </w:rPr>
            </w:pPr>
          </w:p>
          <w:p w:rsidR="0057399B" w:rsidRDefault="0057399B" w:rsidP="00D13C41">
            <w:pPr>
              <w:pStyle w:val="ab"/>
              <w:rPr>
                <w:rFonts w:eastAsia="TimesNewRomanPSMT"/>
                <w:color w:val="000000"/>
              </w:rPr>
            </w:pPr>
          </w:p>
          <w:p w:rsidR="0057399B" w:rsidRDefault="0057399B" w:rsidP="00D13C41">
            <w:pPr>
              <w:pStyle w:val="ab"/>
              <w:rPr>
                <w:rFonts w:eastAsia="TimesNewRomanPSMT"/>
                <w:color w:val="000000"/>
              </w:rPr>
            </w:pPr>
          </w:p>
          <w:p w:rsidR="0057399B" w:rsidRDefault="0057399B" w:rsidP="00D13C41">
            <w:pPr>
              <w:pStyle w:val="ab"/>
              <w:rPr>
                <w:rFonts w:eastAsia="TimesNewRomanPSMT"/>
                <w:color w:val="000000"/>
              </w:rPr>
            </w:pPr>
          </w:p>
          <w:p w:rsidR="0057399B" w:rsidRDefault="0057399B" w:rsidP="00D13C41">
            <w:pPr>
              <w:pStyle w:val="ab"/>
              <w:rPr>
                <w:rFonts w:eastAsia="TimesNewRomanPSMT"/>
                <w:color w:val="000000"/>
              </w:rPr>
            </w:pPr>
          </w:p>
          <w:p w:rsidR="0057399B" w:rsidRDefault="0057399B" w:rsidP="00D13C41">
            <w:pPr>
              <w:pStyle w:val="ab"/>
              <w:rPr>
                <w:rFonts w:eastAsia="TimesNewRomanPSMT"/>
                <w:color w:val="000000"/>
              </w:rPr>
            </w:pPr>
          </w:p>
          <w:p w:rsidR="0057399B" w:rsidRDefault="0057399B" w:rsidP="00D13C41">
            <w:pPr>
              <w:pStyle w:val="ab"/>
              <w:rPr>
                <w:rFonts w:eastAsia="TimesNewRomanPSMT"/>
                <w:color w:val="000000"/>
              </w:rPr>
            </w:pPr>
          </w:p>
          <w:p w:rsidR="0057399B" w:rsidRDefault="0057399B" w:rsidP="00D13C41">
            <w:pPr>
              <w:pStyle w:val="ab"/>
              <w:rPr>
                <w:rFonts w:eastAsia="TimesNewRomanPSMT"/>
                <w:color w:val="000000"/>
              </w:rPr>
            </w:pPr>
          </w:p>
          <w:p w:rsidR="0057399B" w:rsidRDefault="0057399B" w:rsidP="00D13C41">
            <w:pPr>
              <w:pStyle w:val="ab"/>
              <w:rPr>
                <w:rFonts w:eastAsia="TimesNewRomanPSMT"/>
                <w:color w:val="000000"/>
              </w:rPr>
            </w:pPr>
          </w:p>
          <w:p w:rsidR="0057399B" w:rsidRDefault="0057399B" w:rsidP="00D13C41">
            <w:pPr>
              <w:pStyle w:val="ab"/>
              <w:rPr>
                <w:rFonts w:eastAsia="TimesNewRomanPSMT"/>
                <w:color w:val="000000"/>
              </w:rPr>
            </w:pPr>
          </w:p>
          <w:p w:rsidR="0057399B" w:rsidRDefault="0057399B" w:rsidP="00D13C41">
            <w:pPr>
              <w:pStyle w:val="ab"/>
              <w:rPr>
                <w:rFonts w:eastAsia="TimesNewRomanPSMT"/>
                <w:color w:val="000000"/>
              </w:rPr>
            </w:pPr>
          </w:p>
          <w:p w:rsidR="0057399B" w:rsidRDefault="0057399B" w:rsidP="00D13C41">
            <w:pPr>
              <w:pStyle w:val="ab"/>
              <w:rPr>
                <w:rFonts w:eastAsia="TimesNewRomanPSMT"/>
                <w:color w:val="000000"/>
              </w:rPr>
            </w:pPr>
          </w:p>
          <w:p w:rsidR="0057399B" w:rsidRDefault="0057399B" w:rsidP="00D13C41">
            <w:pPr>
              <w:pStyle w:val="ab"/>
              <w:rPr>
                <w:rFonts w:eastAsia="TimesNewRomanPSMT"/>
                <w:color w:val="000000"/>
              </w:rPr>
            </w:pPr>
          </w:p>
          <w:p w:rsidR="0057399B" w:rsidRDefault="0057399B" w:rsidP="00D13C41">
            <w:pPr>
              <w:pStyle w:val="ab"/>
              <w:rPr>
                <w:rFonts w:eastAsia="TimesNewRomanPSMT"/>
                <w:color w:val="000000"/>
              </w:rPr>
            </w:pPr>
          </w:p>
          <w:p w:rsidR="0057399B" w:rsidRDefault="0057399B" w:rsidP="00D13C41">
            <w:pPr>
              <w:pStyle w:val="ab"/>
              <w:rPr>
                <w:rFonts w:eastAsia="TimesNewRomanPSMT"/>
                <w:color w:val="000000"/>
              </w:rPr>
            </w:pPr>
          </w:p>
          <w:p w:rsidR="0057399B" w:rsidRPr="00D13C41" w:rsidRDefault="0057399B" w:rsidP="00D13C41">
            <w:pPr>
              <w:pStyle w:val="ab"/>
              <w:rPr>
                <w:rFonts w:eastAsia="TimesNewRomanPSMT"/>
                <w:color w:val="000000"/>
              </w:rPr>
            </w:pPr>
          </w:p>
        </w:tc>
        <w:tc>
          <w:tcPr>
            <w:tcW w:w="2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5C" w:rsidRPr="00C8087A" w:rsidRDefault="00201F5C" w:rsidP="00201F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C80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квалификации:</w:t>
            </w:r>
            <w:r w:rsidRPr="00C8087A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«Инновационные технологии обучения биологи</w:t>
            </w:r>
            <w:r w:rsidR="007F0B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087A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основа </w:t>
            </w:r>
            <w:r w:rsidRPr="00C80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еализации ФГОС» </w:t>
            </w:r>
            <w:r w:rsidRPr="00C8087A">
              <w:rPr>
                <w:rFonts w:ascii="Times New Roman" w:hAnsi="Times New Roman" w:cs="Times New Roman"/>
                <w:sz w:val="24"/>
                <w:szCs w:val="24"/>
              </w:rPr>
              <w:t xml:space="preserve"> 72 ч;</w:t>
            </w:r>
          </w:p>
          <w:p w:rsidR="004F6829" w:rsidRDefault="00201F5C" w:rsidP="00201F5C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 xml:space="preserve"> 2.</w:t>
            </w:r>
            <w:r w:rsidRPr="00D13C41">
              <w:rPr>
                <w:color w:val="000000"/>
              </w:rPr>
              <w:t xml:space="preserve">Курсы повышения квалификации, </w:t>
            </w:r>
            <w:r w:rsidRPr="00947625">
              <w:t>«Управленческие механиз</w:t>
            </w:r>
            <w:r>
              <w:t>мы оценки качества образования»</w:t>
            </w:r>
            <w:r w:rsidRPr="00947625">
              <w:t>., 16 ч.</w:t>
            </w:r>
          </w:p>
          <w:p w:rsidR="005A061E" w:rsidRDefault="005A061E" w:rsidP="004F6829">
            <w:pPr>
              <w:pStyle w:val="ab"/>
              <w:rPr>
                <w:color w:val="000000"/>
              </w:rPr>
            </w:pPr>
          </w:p>
          <w:p w:rsidR="00C86107" w:rsidRDefault="005A061E" w:rsidP="00573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  <w:r w:rsidRPr="005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.Участие в работе </w:t>
            </w:r>
            <w:r w:rsidR="00201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школьного МО, КМО и </w:t>
            </w:r>
            <w:r w:rsidRPr="005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районного методического объединения учителей </w:t>
            </w:r>
            <w:r w:rsidR="00201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биологии</w:t>
            </w:r>
          </w:p>
          <w:p w:rsidR="000A0D38" w:rsidRPr="00F2554A" w:rsidRDefault="00F2554A" w:rsidP="000A0D38">
            <w:pPr>
              <w:pStyle w:val="ab"/>
              <w:jc w:val="both"/>
            </w:pPr>
            <w:r w:rsidRPr="00F2554A">
              <w:rPr>
                <w:color w:val="333333"/>
                <w:shd w:val="clear" w:color="auto" w:fill="FFFFFF"/>
              </w:rPr>
              <w:t>4.</w:t>
            </w:r>
            <w:r w:rsidR="000A0D38" w:rsidRPr="00F2554A">
              <w:rPr>
                <w:color w:val="333333"/>
                <w:shd w:val="clear" w:color="auto" w:fill="FFFFFF"/>
              </w:rPr>
              <w:t>Оценка предметных и методических компетенций</w:t>
            </w:r>
            <w:r w:rsidR="000A0D38" w:rsidRPr="00F2554A">
              <w:rPr>
                <w:color w:val="000000"/>
                <w:shd w:val="clear" w:color="auto" w:fill="FFFFFF"/>
              </w:rPr>
              <w:t xml:space="preserve"> в рамках обучения по </w:t>
            </w:r>
            <w:r w:rsidRPr="00F2554A">
              <w:rPr>
                <w:color w:val="000000"/>
                <w:shd w:val="clear" w:color="auto" w:fill="FFFFFF"/>
              </w:rPr>
              <w:t xml:space="preserve">программе </w:t>
            </w:r>
            <w:r w:rsidRPr="00A204E7">
              <w:rPr>
                <w:rStyle w:val="af5"/>
                <w:shd w:val="clear" w:color="auto" w:fill="FFFFFF"/>
              </w:rPr>
              <w:t>«</w:t>
            </w:r>
            <w:r w:rsidR="000A0D38" w:rsidRPr="00A204E7">
              <w:rPr>
                <w:rStyle w:val="af5"/>
                <w:shd w:val="clear" w:color="auto" w:fill="FFFFFF"/>
              </w:rPr>
              <w:t>Ш</w:t>
            </w:r>
            <w:r w:rsidR="000A0D38" w:rsidRPr="00F2554A">
              <w:rPr>
                <w:rStyle w:val="af5"/>
                <w:color w:val="333333"/>
                <w:shd w:val="clear" w:color="auto" w:fill="FFFFFF"/>
              </w:rPr>
              <w:t>кола современного учителя</w:t>
            </w:r>
            <w:r>
              <w:rPr>
                <w:rStyle w:val="af5"/>
                <w:color w:val="333333"/>
                <w:shd w:val="clear" w:color="auto" w:fill="FFFFFF"/>
              </w:rPr>
              <w:t>.</w:t>
            </w:r>
            <w:r w:rsidR="00A204E7">
              <w:rPr>
                <w:rStyle w:val="af5"/>
                <w:color w:val="333333"/>
                <w:shd w:val="clear" w:color="auto" w:fill="FFFFFF"/>
              </w:rPr>
              <w:t xml:space="preserve"> </w:t>
            </w:r>
            <w:r>
              <w:rPr>
                <w:rStyle w:val="af5"/>
                <w:color w:val="333333"/>
                <w:shd w:val="clear" w:color="auto" w:fill="FFFFFF"/>
              </w:rPr>
              <w:t>Биология</w:t>
            </w:r>
            <w:r w:rsidR="000A0D38" w:rsidRPr="00F2554A">
              <w:rPr>
                <w:rStyle w:val="af5"/>
                <w:color w:val="333333"/>
                <w:shd w:val="clear" w:color="auto" w:fill="FFFFFF"/>
              </w:rPr>
              <w:t>»</w:t>
            </w:r>
            <w:r w:rsidR="000A0D38" w:rsidRPr="00F2554A">
              <w:rPr>
                <w:color w:val="000000"/>
                <w:shd w:val="clear" w:color="auto" w:fill="FFFFFF"/>
              </w:rPr>
              <w:t> Академии Минпросвещения России</w:t>
            </w:r>
          </w:p>
          <w:p w:rsidR="000A0D38" w:rsidRPr="00F2554A" w:rsidRDefault="000A0D38" w:rsidP="000A0D38">
            <w:pPr>
              <w:rPr>
                <w:color w:val="0000FF"/>
              </w:rPr>
            </w:pPr>
            <w:r w:rsidRPr="00F2554A">
              <w:rPr>
                <w:color w:val="0000FF"/>
                <w:sz w:val="20"/>
                <w:szCs w:val="20"/>
                <w:u w:val="single"/>
              </w:rPr>
              <w:t>https://education.apkpro.ru/courses/134/learn/1798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5C" w:rsidRDefault="00201F5C" w:rsidP="00201F5C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lastRenderedPageBreak/>
              <w:t>08.02</w:t>
            </w:r>
            <w:r w:rsidRPr="00D13C41">
              <w:rPr>
                <w:color w:val="000000"/>
              </w:rPr>
              <w:t>-</w:t>
            </w:r>
            <w:r>
              <w:rPr>
                <w:color w:val="000000"/>
              </w:rPr>
              <w:t>24</w:t>
            </w:r>
            <w:r w:rsidRPr="00D13C41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  <w:r w:rsidRPr="00D13C41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</w:p>
          <w:p w:rsidR="00201F5C" w:rsidRDefault="00201F5C" w:rsidP="00201F5C">
            <w:pPr>
              <w:pStyle w:val="ab"/>
              <w:rPr>
                <w:color w:val="000000"/>
              </w:rPr>
            </w:pPr>
          </w:p>
          <w:p w:rsidR="00201F5C" w:rsidRDefault="00201F5C" w:rsidP="00201F5C">
            <w:pPr>
              <w:pStyle w:val="ab"/>
              <w:rPr>
                <w:color w:val="000000"/>
              </w:rPr>
            </w:pPr>
          </w:p>
          <w:p w:rsidR="00201F5C" w:rsidRDefault="00201F5C" w:rsidP="00201F5C">
            <w:pPr>
              <w:pStyle w:val="ab"/>
              <w:rPr>
                <w:color w:val="000000"/>
              </w:rPr>
            </w:pPr>
          </w:p>
          <w:p w:rsidR="00201F5C" w:rsidRDefault="00201F5C" w:rsidP="00201F5C">
            <w:pPr>
              <w:pStyle w:val="ab"/>
              <w:rPr>
                <w:color w:val="000000"/>
              </w:rPr>
            </w:pPr>
          </w:p>
          <w:p w:rsidR="00201F5C" w:rsidRDefault="00201F5C" w:rsidP="00201F5C">
            <w:pPr>
              <w:pStyle w:val="ab"/>
              <w:rPr>
                <w:color w:val="000000"/>
              </w:rPr>
            </w:pPr>
          </w:p>
          <w:p w:rsidR="00201F5C" w:rsidRDefault="00201F5C" w:rsidP="00201F5C">
            <w:pPr>
              <w:pStyle w:val="ab"/>
              <w:rPr>
                <w:color w:val="000000"/>
              </w:rPr>
            </w:pPr>
          </w:p>
          <w:p w:rsidR="00201F5C" w:rsidRDefault="00201F5C" w:rsidP="00201F5C">
            <w:pPr>
              <w:pStyle w:val="ab"/>
              <w:rPr>
                <w:color w:val="000000"/>
              </w:rPr>
            </w:pPr>
          </w:p>
          <w:p w:rsidR="00201F5C" w:rsidRDefault="00201F5C" w:rsidP="00201F5C">
            <w:pPr>
              <w:pStyle w:val="ab"/>
              <w:rPr>
                <w:color w:val="000000"/>
              </w:rPr>
            </w:pPr>
          </w:p>
          <w:p w:rsidR="00D13C41" w:rsidRPr="00D13C41" w:rsidRDefault="00201F5C" w:rsidP="00201F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color w:val="000000"/>
              </w:rPr>
              <w:t>17.02.2021-18.02.2021</w:t>
            </w:r>
          </w:p>
          <w:p w:rsidR="00D13C41" w:rsidRPr="00D13C41" w:rsidRDefault="00D13C41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13C41" w:rsidRPr="00D13C41" w:rsidRDefault="00D13C41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13C41" w:rsidRPr="00D13C41" w:rsidRDefault="00D13C41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13C41" w:rsidRDefault="00D13C41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201F5C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A0D38" w:rsidRPr="00D13C41" w:rsidRDefault="000A0D38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Сентябрь 2021 г.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C7" w:rsidRDefault="00F420EB" w:rsidP="00D13C41">
            <w:pPr>
              <w:pStyle w:val="ab"/>
            </w:pPr>
            <w:r>
              <w:lastRenderedPageBreak/>
              <w:t xml:space="preserve">Повышение методического мастерства; повышение методического </w:t>
            </w:r>
            <w:r>
              <w:lastRenderedPageBreak/>
              <w:t xml:space="preserve">мастерства; </w:t>
            </w:r>
          </w:p>
          <w:p w:rsidR="00786EC7" w:rsidRDefault="00786EC7" w:rsidP="00D13C41">
            <w:pPr>
              <w:pStyle w:val="ab"/>
            </w:pPr>
          </w:p>
          <w:p w:rsidR="00786EC7" w:rsidRDefault="00786EC7" w:rsidP="00D13C41">
            <w:pPr>
              <w:pStyle w:val="ab"/>
            </w:pPr>
          </w:p>
          <w:p w:rsidR="00786EC7" w:rsidRDefault="00786EC7" w:rsidP="00D13C41">
            <w:pPr>
              <w:pStyle w:val="ab"/>
            </w:pPr>
          </w:p>
          <w:p w:rsidR="00786EC7" w:rsidRDefault="00786EC7" w:rsidP="00D13C41">
            <w:pPr>
              <w:pStyle w:val="ab"/>
            </w:pPr>
          </w:p>
          <w:p w:rsidR="00786EC7" w:rsidRDefault="00786EC7" w:rsidP="00D13C41">
            <w:pPr>
              <w:pStyle w:val="ab"/>
            </w:pPr>
          </w:p>
          <w:p w:rsidR="00786EC7" w:rsidRDefault="00786EC7" w:rsidP="00D13C41">
            <w:pPr>
              <w:pStyle w:val="ab"/>
            </w:pPr>
          </w:p>
          <w:p w:rsidR="00786EC7" w:rsidRDefault="00786EC7" w:rsidP="00D13C41">
            <w:pPr>
              <w:pStyle w:val="ab"/>
            </w:pPr>
          </w:p>
          <w:p w:rsidR="00786EC7" w:rsidRDefault="00786EC7" w:rsidP="00D13C41">
            <w:pPr>
              <w:pStyle w:val="ab"/>
            </w:pPr>
          </w:p>
          <w:p w:rsidR="00786EC7" w:rsidRDefault="00786EC7" w:rsidP="00D13C41">
            <w:pPr>
              <w:pStyle w:val="ab"/>
            </w:pPr>
          </w:p>
          <w:p w:rsidR="00786EC7" w:rsidRDefault="00786EC7" w:rsidP="00D13C41">
            <w:pPr>
              <w:pStyle w:val="ab"/>
            </w:pPr>
          </w:p>
          <w:p w:rsidR="00786EC7" w:rsidRPr="00D13C41" w:rsidRDefault="00786EC7" w:rsidP="00D13C41">
            <w:pPr>
              <w:pStyle w:val="ab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41" w:rsidRPr="00D13C41" w:rsidRDefault="00D13C41" w:rsidP="00D13C41">
            <w:pPr>
              <w:pStyle w:val="ab"/>
            </w:pPr>
          </w:p>
          <w:p w:rsidR="00D13C41" w:rsidRPr="00D13C41" w:rsidRDefault="00D13C41" w:rsidP="00D13C41">
            <w:pPr>
              <w:pStyle w:val="ab"/>
            </w:pPr>
          </w:p>
          <w:p w:rsidR="00D13C41" w:rsidRPr="00D13C41" w:rsidRDefault="00D13C41" w:rsidP="00D13C41">
            <w:pPr>
              <w:pStyle w:val="ab"/>
            </w:pPr>
          </w:p>
          <w:p w:rsidR="00D13C41" w:rsidRPr="00D13C41" w:rsidRDefault="00D13C41" w:rsidP="00D13C41">
            <w:pPr>
              <w:pStyle w:val="ab"/>
            </w:pPr>
          </w:p>
          <w:p w:rsidR="00D13C41" w:rsidRPr="00D13C41" w:rsidRDefault="00D13C41" w:rsidP="00D13C41">
            <w:pPr>
              <w:pStyle w:val="ab"/>
            </w:pPr>
          </w:p>
          <w:p w:rsidR="00D13C41" w:rsidRPr="00D13C41" w:rsidRDefault="00D13C41" w:rsidP="00D13C41">
            <w:pPr>
              <w:pStyle w:val="ab"/>
            </w:pPr>
          </w:p>
          <w:p w:rsidR="00D13C41" w:rsidRPr="00D13C41" w:rsidRDefault="00D13C41" w:rsidP="00D13C41">
            <w:pPr>
              <w:pStyle w:val="ab"/>
            </w:pPr>
          </w:p>
          <w:p w:rsidR="00D13C41" w:rsidRPr="00D13C41" w:rsidRDefault="00D13C41" w:rsidP="00D13C41">
            <w:pPr>
              <w:pStyle w:val="ab"/>
            </w:pPr>
          </w:p>
          <w:p w:rsidR="00D13C41" w:rsidRPr="00D13C41" w:rsidRDefault="00D13C41" w:rsidP="00D13C41">
            <w:pPr>
              <w:pStyle w:val="ab"/>
            </w:pPr>
          </w:p>
          <w:p w:rsidR="00D13C41" w:rsidRPr="00D13C41" w:rsidRDefault="00D13C41" w:rsidP="00D13C41">
            <w:pPr>
              <w:pStyle w:val="ab"/>
            </w:pPr>
          </w:p>
          <w:p w:rsidR="00D13C41" w:rsidRPr="00D13C41" w:rsidRDefault="00D13C41" w:rsidP="00D13C41">
            <w:pPr>
              <w:pStyle w:val="ab"/>
            </w:pPr>
          </w:p>
          <w:p w:rsidR="000E03E1" w:rsidRPr="00D13C41" w:rsidRDefault="000E03E1" w:rsidP="0057399B">
            <w:pPr>
              <w:pStyle w:val="ab"/>
            </w:pPr>
            <w:r w:rsidRPr="00D13C41">
              <w:t>С</w:t>
            </w:r>
            <w:r w:rsidR="00D13C41" w:rsidRPr="00D13C41">
              <w:t>ертификат</w:t>
            </w:r>
            <w:r w:rsidR="00F420EB">
              <w:t>, работа в творческой группе</w:t>
            </w:r>
          </w:p>
        </w:tc>
      </w:tr>
      <w:tr w:rsidR="004B219B" w:rsidRPr="00D13C41" w:rsidTr="00EA11C9">
        <w:trPr>
          <w:trHeight w:val="2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19B" w:rsidRPr="00D13C41" w:rsidRDefault="004B219B" w:rsidP="00D13C41">
            <w:pPr>
              <w:pStyle w:val="ab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19B" w:rsidRPr="00D13C41" w:rsidRDefault="004B219B" w:rsidP="00D13C41">
            <w:pPr>
              <w:pStyle w:val="ab"/>
              <w:rPr>
                <w:rFonts w:eastAsia="TimesNewRomanPSMT"/>
                <w:color w:val="000000"/>
              </w:rPr>
            </w:pPr>
            <w:r w:rsidRPr="00D13C41">
              <w:rPr>
                <w:rFonts w:eastAsia="TimesNewRomanPSMT"/>
                <w:color w:val="000000"/>
              </w:rPr>
              <w:t>Компетенции в области освоения и применения технологий (в том числе образовательных, психолого- педагогических, инклюзивных, ИКТ), необходимых для адресной работы с различными контингентами обучающихся.</w:t>
            </w:r>
          </w:p>
        </w:tc>
        <w:tc>
          <w:tcPr>
            <w:tcW w:w="2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54A" w:rsidRPr="00F2554A" w:rsidRDefault="00F420EB" w:rsidP="00F2554A">
            <w:pPr>
              <w:pStyle w:val="ab"/>
              <w:ind w:left="97"/>
              <w:jc w:val="both"/>
            </w:pPr>
            <w:r>
              <w:t>1.</w:t>
            </w:r>
            <w:r w:rsidR="00F2554A" w:rsidRPr="00F2554A">
              <w:rPr>
                <w:b/>
              </w:rPr>
              <w:t>Курсы повышения квалификации по предмету</w:t>
            </w:r>
            <w:r w:rsidR="00F2554A" w:rsidRPr="00F2554A">
              <w:t xml:space="preserve">: «Школа современного учителя. </w:t>
            </w:r>
            <w:r w:rsidR="00F2554A">
              <w:t>Биология</w:t>
            </w:r>
            <w:r w:rsidR="00F2554A" w:rsidRPr="00F2554A">
              <w:t>». Академии Минпросвещения России</w:t>
            </w:r>
          </w:p>
          <w:p w:rsidR="00F2554A" w:rsidRDefault="00B756ED" w:rsidP="00F2554A">
            <w:pPr>
              <w:pStyle w:val="ab"/>
              <w:ind w:left="85"/>
              <w:jc w:val="both"/>
              <w:rPr>
                <w:color w:val="0070C0"/>
                <w:sz w:val="20"/>
                <w:szCs w:val="20"/>
                <w:u w:val="single"/>
              </w:rPr>
            </w:pPr>
            <w:hyperlink r:id="rId8" w:history="1">
              <w:r w:rsidR="00F2554A" w:rsidRPr="005B4BF7">
                <w:rPr>
                  <w:rStyle w:val="af0"/>
                  <w:sz w:val="20"/>
                  <w:szCs w:val="20"/>
                </w:rPr>
                <w:t>https://education.apkpro.ru/courses/134/learn/1798</w:t>
              </w:r>
            </w:hyperlink>
          </w:p>
          <w:p w:rsidR="00F420EB" w:rsidRDefault="00F420EB" w:rsidP="00F42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2.Усилить применение новых технологий.</w:t>
            </w:r>
          </w:p>
          <w:p w:rsidR="00DE4D5F" w:rsidRPr="0057399B" w:rsidRDefault="00DE4D5F" w:rsidP="00DE4D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Изучить литературу по данной проблеме:</w:t>
            </w:r>
          </w:p>
          <w:p w:rsidR="00DE4D5F" w:rsidRPr="0057399B" w:rsidRDefault="00AE03AC" w:rsidP="00DE4D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DE4D5F"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 Новые педагогические и информационные технологии в системе образования / под ред. Е.С. Полат-М.:2004</w:t>
            </w:r>
          </w:p>
          <w:p w:rsidR="00DE4D5F" w:rsidRPr="0057399B" w:rsidRDefault="00AE03AC" w:rsidP="00DE4D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DE4D5F"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 Пахомова Н.Ю. Проектное обучение — </w:t>
            </w:r>
            <w:r w:rsidR="00DE4D5F"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 это? // Методист, №1, 2004. - с. 42.</w:t>
            </w:r>
          </w:p>
          <w:p w:rsidR="00DE4D5F" w:rsidRPr="0057399B" w:rsidRDefault="00DE4D5F" w:rsidP="00DE4D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E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 Хуторской А.В. Ключевые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компетенции как компонент личностно ориентированной парадигмы образования // Ученик в обновляющейся школе: Сб. науч. трудов / Под ред. Ю.И.Дика. А.В.Хуторского. М., 2002.</w:t>
            </w:r>
          </w:p>
          <w:p w:rsidR="00DE4D5F" w:rsidRPr="0057399B" w:rsidRDefault="00AE03AC" w:rsidP="00DE4D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  <w:r w:rsidR="00DE4D5F"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Современный урок (1-4 ч) Т.П. </w:t>
            </w:r>
            <w:proofErr w:type="spellStart"/>
            <w:r w:rsidR="00DE4D5F"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Лакоценина</w:t>
            </w:r>
            <w:proofErr w:type="spellEnd"/>
            <w:r w:rsidR="00DE4D5F"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E4D5F"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</w:t>
            </w:r>
            <w:proofErr w:type="spellEnd"/>
            <w:r w:rsidR="00DE4D5F"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«Учитель»</w:t>
            </w:r>
          </w:p>
          <w:p w:rsidR="00DE4D5F" w:rsidRDefault="00AE03AC" w:rsidP="00DE4D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DE4D5F"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 Изучить вопрос «Профессиональная компетенция учителя биологии» </w:t>
            </w:r>
          </w:p>
          <w:p w:rsidR="00DE4D5F" w:rsidRDefault="00DE4D5F" w:rsidP="00DE4D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4D5F" w:rsidRPr="00D13C41" w:rsidRDefault="00DE4D5F" w:rsidP="00DE4D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E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 Документы Правительства РФ, Министерства образования РФ, относящихся  к стратегии модернизации образования.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0EB" w:rsidRDefault="00F420EB" w:rsidP="00D13C41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Май – июнь 2021 </w:t>
            </w:r>
          </w:p>
          <w:p w:rsidR="00F420EB" w:rsidRDefault="00F420EB" w:rsidP="00D13C41">
            <w:pPr>
              <w:pStyle w:val="ab"/>
              <w:rPr>
                <w:color w:val="000000"/>
              </w:rPr>
            </w:pPr>
          </w:p>
          <w:p w:rsidR="00F420EB" w:rsidRDefault="00F420EB" w:rsidP="00D13C41">
            <w:pPr>
              <w:pStyle w:val="ab"/>
              <w:rPr>
                <w:color w:val="000000"/>
              </w:rPr>
            </w:pPr>
          </w:p>
          <w:p w:rsidR="00F420EB" w:rsidRDefault="00F420EB" w:rsidP="00D13C41">
            <w:pPr>
              <w:pStyle w:val="ab"/>
              <w:rPr>
                <w:color w:val="000000"/>
              </w:rPr>
            </w:pPr>
          </w:p>
          <w:p w:rsidR="00F420EB" w:rsidRDefault="00F420EB" w:rsidP="00D13C41">
            <w:pPr>
              <w:pStyle w:val="ab"/>
              <w:rPr>
                <w:color w:val="000000"/>
              </w:rPr>
            </w:pPr>
          </w:p>
          <w:p w:rsidR="00F420EB" w:rsidRDefault="00F420EB" w:rsidP="00D13C41">
            <w:pPr>
              <w:pStyle w:val="ab"/>
              <w:rPr>
                <w:color w:val="000000"/>
              </w:rPr>
            </w:pPr>
          </w:p>
          <w:p w:rsidR="00F420EB" w:rsidRDefault="00F420EB" w:rsidP="00D13C41">
            <w:pPr>
              <w:pStyle w:val="ab"/>
              <w:rPr>
                <w:color w:val="000000"/>
              </w:rPr>
            </w:pPr>
          </w:p>
          <w:p w:rsidR="00F420EB" w:rsidRDefault="00F420EB" w:rsidP="00D13C41">
            <w:pPr>
              <w:pStyle w:val="ab"/>
              <w:rPr>
                <w:color w:val="000000"/>
              </w:rPr>
            </w:pPr>
          </w:p>
          <w:p w:rsidR="00F420EB" w:rsidRDefault="00F420EB" w:rsidP="00D13C41">
            <w:pPr>
              <w:pStyle w:val="ab"/>
              <w:rPr>
                <w:color w:val="000000"/>
              </w:rPr>
            </w:pPr>
          </w:p>
          <w:p w:rsidR="009B72C7" w:rsidRDefault="00F420EB" w:rsidP="00D13C41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Pr="00D13C41" w:rsidRDefault="009B72C7" w:rsidP="00D13C41">
            <w:pPr>
              <w:pStyle w:val="ab"/>
              <w:rPr>
                <w:color w:val="000000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19B" w:rsidRDefault="00B055AA" w:rsidP="00F420EB">
            <w:pPr>
              <w:pStyle w:val="ab"/>
            </w:pPr>
            <w:r w:rsidRPr="00D13C41">
              <w:t>Использование ресурсов образовательных платформ (</w:t>
            </w:r>
            <w:proofErr w:type="spellStart"/>
            <w:r w:rsidR="00A66ED8">
              <w:t>Учи</w:t>
            </w:r>
            <w:proofErr w:type="gramStart"/>
            <w:r w:rsidR="00A66ED8">
              <w:t>.р</w:t>
            </w:r>
            <w:proofErr w:type="gramEnd"/>
            <w:r w:rsidR="00A66ED8">
              <w:t>у</w:t>
            </w:r>
            <w:proofErr w:type="spellEnd"/>
            <w:r w:rsidR="00A66ED8">
              <w:t xml:space="preserve"> ,</w:t>
            </w:r>
            <w:proofErr w:type="spellStart"/>
            <w:r w:rsidRPr="00D13C41">
              <w:t>ЯКласс</w:t>
            </w:r>
            <w:proofErr w:type="spellEnd"/>
            <w:r w:rsidRPr="00D13C41">
              <w:t xml:space="preserve">, </w:t>
            </w:r>
            <w:proofErr w:type="spellStart"/>
            <w:r w:rsidR="00F420EB">
              <w:t>Сферум</w:t>
            </w:r>
            <w:proofErr w:type="spellEnd"/>
            <w:r w:rsidRPr="00D13C41">
              <w:t>, Пр</w:t>
            </w:r>
            <w:r w:rsidR="002F3125">
              <w:t>о</w:t>
            </w:r>
            <w:r w:rsidRPr="00D13C41">
              <w:t xml:space="preserve">свещение) при проведении  уроков </w:t>
            </w:r>
          </w:p>
          <w:p w:rsidR="00A204E7" w:rsidRDefault="00A204E7" w:rsidP="00F420EB">
            <w:pPr>
              <w:pStyle w:val="ab"/>
            </w:pPr>
          </w:p>
          <w:p w:rsidR="00A204E7" w:rsidRPr="00D13C41" w:rsidRDefault="00A204E7" w:rsidP="00F420EB">
            <w:pPr>
              <w:pStyle w:val="ab"/>
            </w:pPr>
            <w:r w:rsidRPr="0057399B">
              <w:rPr>
                <w:color w:val="000000"/>
                <w:lang w:eastAsia="ru-RU"/>
              </w:rPr>
              <w:t>Выступления на заседаниях МО «Технология проектной деятельности» (из опыта работы)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9B" w:rsidRPr="00D13C41" w:rsidRDefault="00F420EB" w:rsidP="00D13C41">
            <w:pPr>
              <w:pStyle w:val="ab"/>
            </w:pPr>
            <w:r>
              <w:t>сертификат</w:t>
            </w:r>
          </w:p>
        </w:tc>
      </w:tr>
      <w:tr w:rsidR="004B219B" w:rsidRPr="00D13C41" w:rsidTr="00EA11C9">
        <w:trPr>
          <w:trHeight w:val="193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19B" w:rsidRPr="00D13C41" w:rsidRDefault="004B219B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lastRenderedPageBreak/>
              <w:t>предметное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19B" w:rsidRPr="00D13C41" w:rsidRDefault="004B219B" w:rsidP="00D13C41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13C4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zh-CN"/>
              </w:rPr>
              <w:t>Компетенции в области преподаваемого предмета в пределах требований федеральных государственных образовательных стандартов и основной общеобразовательной программы</w:t>
            </w: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0EB" w:rsidRDefault="00F420EB" w:rsidP="00F420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0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квалификации:</w:t>
            </w:r>
            <w:r w:rsidRPr="00C8087A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«Инновационные технологии обучения биологи как основа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еализации ФГОС» </w:t>
            </w:r>
            <w:r w:rsidRPr="00C8087A">
              <w:rPr>
                <w:rFonts w:ascii="Times New Roman" w:hAnsi="Times New Roman" w:cs="Times New Roman"/>
                <w:sz w:val="24"/>
                <w:szCs w:val="24"/>
              </w:rPr>
              <w:t xml:space="preserve"> 72 ч;</w:t>
            </w:r>
          </w:p>
          <w:p w:rsidR="003328AD" w:rsidRDefault="003328AD" w:rsidP="00332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4762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кации Академии Минпросвещения «Ш</w:t>
            </w:r>
            <w:r w:rsidRPr="00947625">
              <w:rPr>
                <w:rFonts w:ascii="Times New Roman" w:hAnsi="Times New Roman" w:cs="Times New Roman"/>
                <w:sz w:val="24"/>
                <w:szCs w:val="24"/>
              </w:rPr>
              <w:t>кола современного учителя. Биология»  100ч.</w:t>
            </w:r>
          </w:p>
          <w:p w:rsidR="00CA35FA" w:rsidRDefault="00CA35FA" w:rsidP="00332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FA" w:rsidRPr="00F2554A" w:rsidRDefault="00CA35FA" w:rsidP="00CA35FA">
            <w:pPr>
              <w:pStyle w:val="ab"/>
              <w:jc w:val="both"/>
            </w:pPr>
            <w:r>
              <w:rPr>
                <w:color w:val="333333"/>
                <w:shd w:val="clear" w:color="auto" w:fill="FFFFFF"/>
              </w:rPr>
              <w:t>3</w:t>
            </w:r>
            <w:r w:rsidRPr="00F2554A">
              <w:rPr>
                <w:color w:val="333333"/>
                <w:shd w:val="clear" w:color="auto" w:fill="FFFFFF"/>
              </w:rPr>
              <w:t xml:space="preserve">.Оценка предметных и </w:t>
            </w:r>
            <w:r w:rsidRPr="00F2554A">
              <w:rPr>
                <w:color w:val="333333"/>
                <w:shd w:val="clear" w:color="auto" w:fill="FFFFFF"/>
              </w:rPr>
              <w:lastRenderedPageBreak/>
              <w:t>методических компетенций</w:t>
            </w:r>
            <w:r w:rsidRPr="00F2554A">
              <w:rPr>
                <w:color w:val="000000"/>
                <w:shd w:val="clear" w:color="auto" w:fill="FFFFFF"/>
              </w:rPr>
              <w:t xml:space="preserve"> в рамках обучения по программе </w:t>
            </w:r>
            <w:r w:rsidRPr="00A204E7">
              <w:rPr>
                <w:rStyle w:val="af5"/>
                <w:shd w:val="clear" w:color="auto" w:fill="FFFFFF"/>
              </w:rPr>
              <w:t>«Ш</w:t>
            </w:r>
            <w:r w:rsidRPr="00F2554A">
              <w:rPr>
                <w:rStyle w:val="af5"/>
                <w:color w:val="333333"/>
                <w:shd w:val="clear" w:color="auto" w:fill="FFFFFF"/>
              </w:rPr>
              <w:t>кола современного учителя</w:t>
            </w:r>
            <w:r>
              <w:rPr>
                <w:rStyle w:val="af5"/>
                <w:color w:val="333333"/>
                <w:shd w:val="clear" w:color="auto" w:fill="FFFFFF"/>
              </w:rPr>
              <w:t>. Биология</w:t>
            </w:r>
            <w:r w:rsidRPr="00F2554A">
              <w:rPr>
                <w:rStyle w:val="af5"/>
                <w:color w:val="333333"/>
                <w:shd w:val="clear" w:color="auto" w:fill="FFFFFF"/>
              </w:rPr>
              <w:t>»</w:t>
            </w:r>
            <w:r w:rsidRPr="00F2554A">
              <w:rPr>
                <w:color w:val="000000"/>
                <w:shd w:val="clear" w:color="auto" w:fill="FFFFFF"/>
              </w:rPr>
              <w:t> Академии Минпросвещения России</w:t>
            </w:r>
          </w:p>
          <w:p w:rsidR="00CA35FA" w:rsidRDefault="00CA35FA" w:rsidP="00CA3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4A">
              <w:rPr>
                <w:color w:val="0000FF"/>
                <w:sz w:val="20"/>
                <w:szCs w:val="20"/>
                <w:u w:val="single"/>
              </w:rPr>
              <w:t>https://education.apkpro.ru/courses/134/learn/1798</w:t>
            </w:r>
          </w:p>
          <w:p w:rsidR="00F420EB" w:rsidRDefault="00F420EB" w:rsidP="00D13C41">
            <w:pPr>
              <w:pStyle w:val="ab"/>
              <w:rPr>
                <w:color w:val="000000"/>
              </w:rPr>
            </w:pPr>
          </w:p>
          <w:p w:rsidR="00C86107" w:rsidRDefault="00C86107" w:rsidP="00D13C41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3.Вебинары по подготовке к ЕГЭ и ОГЭ</w:t>
            </w:r>
          </w:p>
          <w:p w:rsidR="002F3125" w:rsidRPr="0039167F" w:rsidRDefault="00B756ED" w:rsidP="00945775">
            <w:pPr>
              <w:spacing w:after="0" w:line="240" w:lineRule="auto"/>
              <w:ind w:left="-142"/>
              <w:rPr>
                <w:color w:val="3333FF"/>
              </w:rPr>
            </w:pPr>
            <w:hyperlink r:id="rId9" w:history="1">
              <w:r w:rsidR="00945775" w:rsidRPr="00697224">
                <w:rPr>
                  <w:rStyle w:val="af0"/>
                  <w:rFonts w:ascii="Times New Roman" w:hAnsi="Times New Roman"/>
                  <w:sz w:val="20"/>
                  <w:szCs w:val="20"/>
                </w:rPr>
                <w:t>http://togirro.ru/nauchno_metodic/metodicheskaya/ocenka_kachestv/rabota_setevyx2018/ege_vebinar19_20.html</w:t>
              </w:r>
            </w:hyperlink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28AD" w:rsidRDefault="003328AD" w:rsidP="003328AD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lastRenderedPageBreak/>
              <w:t>08.02</w:t>
            </w:r>
            <w:r w:rsidRPr="00D13C41">
              <w:rPr>
                <w:color w:val="000000"/>
              </w:rPr>
              <w:t>-</w:t>
            </w:r>
            <w:r>
              <w:rPr>
                <w:color w:val="000000"/>
              </w:rPr>
              <w:t>24</w:t>
            </w:r>
            <w:r w:rsidRPr="00D13C41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  <w:r w:rsidRPr="00D13C41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</w:p>
          <w:p w:rsidR="00BF5E51" w:rsidRDefault="00BF5E51" w:rsidP="00A66ED8">
            <w:pPr>
              <w:rPr>
                <w:color w:val="000000"/>
              </w:rPr>
            </w:pPr>
          </w:p>
          <w:p w:rsidR="00BF5E51" w:rsidRDefault="00BF5E51" w:rsidP="00A66ED8">
            <w:pPr>
              <w:rPr>
                <w:color w:val="000000"/>
              </w:rPr>
            </w:pPr>
          </w:p>
          <w:p w:rsidR="00BF5E51" w:rsidRDefault="00BF5E51" w:rsidP="00A66ED8">
            <w:pPr>
              <w:rPr>
                <w:color w:val="000000"/>
              </w:rPr>
            </w:pPr>
          </w:p>
          <w:p w:rsidR="00CA35FA" w:rsidRDefault="00CA35FA" w:rsidP="00A66ED8">
            <w:pPr>
              <w:rPr>
                <w:color w:val="000000"/>
              </w:rPr>
            </w:pPr>
          </w:p>
          <w:p w:rsidR="003328AD" w:rsidRDefault="003328AD" w:rsidP="003328AD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 xml:space="preserve">Май – июнь 2021 </w:t>
            </w:r>
          </w:p>
          <w:p w:rsidR="00BF5E51" w:rsidRDefault="00BF5E51" w:rsidP="00A66ED8">
            <w:pPr>
              <w:rPr>
                <w:color w:val="000000"/>
              </w:rPr>
            </w:pPr>
          </w:p>
          <w:p w:rsidR="003328AD" w:rsidRDefault="003328AD" w:rsidP="00A66ED8">
            <w:pPr>
              <w:rPr>
                <w:color w:val="000000"/>
              </w:rPr>
            </w:pPr>
          </w:p>
          <w:p w:rsidR="003328AD" w:rsidRDefault="003328AD" w:rsidP="00A66ED8">
            <w:pPr>
              <w:rPr>
                <w:color w:val="000000"/>
              </w:rPr>
            </w:pPr>
          </w:p>
          <w:p w:rsidR="00CA35FA" w:rsidRDefault="00CA35FA" w:rsidP="00A66ED8">
            <w:pPr>
              <w:rPr>
                <w:color w:val="000000"/>
              </w:rPr>
            </w:pPr>
          </w:p>
          <w:p w:rsidR="00CA35FA" w:rsidRDefault="00CA35FA" w:rsidP="00A66ED8">
            <w:pPr>
              <w:rPr>
                <w:color w:val="000000"/>
              </w:rPr>
            </w:pPr>
          </w:p>
          <w:p w:rsidR="00CA35FA" w:rsidRDefault="00CA35FA" w:rsidP="00A66ED8">
            <w:pPr>
              <w:rPr>
                <w:color w:val="000000"/>
              </w:rPr>
            </w:pPr>
            <w:r>
              <w:rPr>
                <w:color w:val="000000"/>
              </w:rPr>
              <w:t>Сентябрь 2021 г.</w:t>
            </w:r>
          </w:p>
          <w:p w:rsidR="00CA35FA" w:rsidRDefault="00CA35FA" w:rsidP="00A66ED8">
            <w:pPr>
              <w:rPr>
                <w:color w:val="000000"/>
              </w:rPr>
            </w:pPr>
          </w:p>
          <w:p w:rsidR="00CA35FA" w:rsidRDefault="00CA35FA" w:rsidP="00A66ED8">
            <w:pPr>
              <w:rPr>
                <w:color w:val="000000"/>
              </w:rPr>
            </w:pPr>
          </w:p>
          <w:p w:rsidR="00200D6E" w:rsidRDefault="00200D6E" w:rsidP="00BF5E51">
            <w:pPr>
              <w:pStyle w:val="af3"/>
            </w:pPr>
          </w:p>
          <w:p w:rsidR="00BF5E51" w:rsidRDefault="00CA35FA" w:rsidP="00BF5E51">
            <w:pPr>
              <w:pStyle w:val="af3"/>
            </w:pPr>
            <w:bookmarkStart w:id="0" w:name="_GoBack"/>
            <w:bookmarkEnd w:id="0"/>
            <w:r>
              <w:t xml:space="preserve">По графику проведения </w:t>
            </w:r>
          </w:p>
          <w:p w:rsidR="003328AD" w:rsidRPr="00BF5E51" w:rsidRDefault="003328AD" w:rsidP="00BF5E51">
            <w:pPr>
              <w:pStyle w:val="af3"/>
            </w:pPr>
          </w:p>
          <w:p w:rsidR="00BF5E51" w:rsidRPr="00C86107" w:rsidRDefault="00BF5E51" w:rsidP="00A66ED8">
            <w:pPr>
              <w:rPr>
                <w:lang w:eastAsia="zh-CN"/>
              </w:rPr>
            </w:pPr>
          </w:p>
          <w:p w:rsidR="00C86107" w:rsidRPr="00C86107" w:rsidRDefault="00C86107" w:rsidP="00786EC7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F7" w:rsidRDefault="00C77A19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lastRenderedPageBreak/>
              <w:t xml:space="preserve">Педсовет, </w:t>
            </w:r>
          </w:p>
          <w:p w:rsidR="004B219B" w:rsidRDefault="00653BF7" w:rsidP="0057399B">
            <w:pPr>
              <w:pStyle w:val="ab"/>
              <w:rPr>
                <w:lang w:bidi="ru-RU"/>
              </w:rPr>
            </w:pPr>
            <w:r w:rsidRPr="00D13C41">
              <w:t xml:space="preserve">ШМО </w:t>
            </w:r>
            <w:r w:rsidRPr="00D13C41">
              <w:rPr>
                <w:lang w:bidi="ru-RU"/>
              </w:rPr>
              <w:t>учителей предметов естественнонаучного цикла</w:t>
            </w:r>
          </w:p>
          <w:p w:rsidR="00A30854" w:rsidRDefault="00A30854" w:rsidP="0057399B">
            <w:pPr>
              <w:pStyle w:val="ab"/>
              <w:rPr>
                <w:lang w:bidi="ru-RU"/>
              </w:rPr>
            </w:pPr>
          </w:p>
          <w:p w:rsidR="00A30854" w:rsidRDefault="00A30854" w:rsidP="0057399B">
            <w:pPr>
              <w:pStyle w:val="ab"/>
              <w:rPr>
                <w:lang w:bidi="ru-RU"/>
              </w:rPr>
            </w:pPr>
          </w:p>
          <w:p w:rsidR="00A30854" w:rsidRDefault="00A30854" w:rsidP="0057399B">
            <w:pPr>
              <w:pStyle w:val="ab"/>
              <w:rPr>
                <w:lang w:bidi="ru-RU"/>
              </w:rPr>
            </w:pPr>
          </w:p>
          <w:p w:rsidR="00A30854" w:rsidRDefault="00A30854" w:rsidP="0057399B">
            <w:pPr>
              <w:pStyle w:val="ab"/>
              <w:rPr>
                <w:lang w:bidi="ru-RU"/>
              </w:rPr>
            </w:pPr>
          </w:p>
          <w:p w:rsidR="00A30854" w:rsidRDefault="00A30854" w:rsidP="0057399B">
            <w:pPr>
              <w:pStyle w:val="ab"/>
              <w:rPr>
                <w:lang w:bidi="ru-RU"/>
              </w:rPr>
            </w:pPr>
          </w:p>
          <w:p w:rsidR="00A30854" w:rsidRDefault="00A30854" w:rsidP="0057399B">
            <w:pPr>
              <w:pStyle w:val="ab"/>
              <w:rPr>
                <w:lang w:bidi="ru-RU"/>
              </w:rPr>
            </w:pPr>
          </w:p>
          <w:p w:rsidR="00A30854" w:rsidRDefault="00A30854" w:rsidP="0057399B">
            <w:pPr>
              <w:pStyle w:val="ab"/>
              <w:rPr>
                <w:lang w:bidi="ru-RU"/>
              </w:rPr>
            </w:pPr>
          </w:p>
          <w:p w:rsidR="00A30854" w:rsidRDefault="00A30854" w:rsidP="0057399B">
            <w:pPr>
              <w:pStyle w:val="ab"/>
              <w:rPr>
                <w:lang w:bidi="ru-RU"/>
              </w:rPr>
            </w:pPr>
          </w:p>
          <w:p w:rsidR="00A30854" w:rsidRDefault="00A30854" w:rsidP="0057399B">
            <w:pPr>
              <w:pStyle w:val="ab"/>
              <w:rPr>
                <w:lang w:bidi="ru-RU"/>
              </w:rPr>
            </w:pPr>
          </w:p>
          <w:p w:rsidR="00A30854" w:rsidRDefault="00A30854" w:rsidP="0057399B">
            <w:pPr>
              <w:pStyle w:val="ab"/>
              <w:rPr>
                <w:lang w:bidi="ru-RU"/>
              </w:rPr>
            </w:pPr>
          </w:p>
          <w:p w:rsidR="00A30854" w:rsidRDefault="00A30854" w:rsidP="0057399B">
            <w:pPr>
              <w:pStyle w:val="ab"/>
              <w:rPr>
                <w:lang w:bidi="ru-RU"/>
              </w:rPr>
            </w:pPr>
          </w:p>
          <w:p w:rsidR="00A30854" w:rsidRPr="00D13C41" w:rsidRDefault="00A30854" w:rsidP="0057399B">
            <w:pPr>
              <w:pStyle w:val="ab"/>
            </w:pPr>
            <w:r>
              <w:rPr>
                <w:lang w:bidi="ru-RU"/>
              </w:rPr>
              <w:t xml:space="preserve">Предметные </w:t>
            </w:r>
            <w:r>
              <w:rPr>
                <w:lang w:bidi="ru-RU"/>
              </w:rPr>
              <w:lastRenderedPageBreak/>
              <w:t>компетенции  – 70 %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3E1" w:rsidRDefault="000E03E1" w:rsidP="00D13C41">
            <w:pPr>
              <w:pStyle w:val="ab"/>
              <w:rPr>
                <w:color w:val="000000"/>
              </w:rPr>
            </w:pPr>
          </w:p>
          <w:p w:rsidR="00653BF7" w:rsidRPr="00D13C41" w:rsidRDefault="00653BF7" w:rsidP="00D13C41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D13C41" w:rsidRPr="00D13C41" w:rsidTr="00EA11C9"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13C41" w:rsidRDefault="00D13C41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lastRenderedPageBreak/>
              <w:t>психолого-педагогическое</w:t>
            </w:r>
          </w:p>
          <w:p w:rsidR="00CA35FA" w:rsidRPr="00D13C41" w:rsidRDefault="00CA35FA" w:rsidP="00D13C41">
            <w:pPr>
              <w:pStyle w:val="ab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C41" w:rsidRPr="00D13C41" w:rsidRDefault="00D13C41" w:rsidP="00D13C41">
            <w:pPr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13C4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zh-CN"/>
              </w:rPr>
              <w:t>Компетенции в области понимания психологических особенностей (индивидуальных,</w:t>
            </w:r>
          </w:p>
          <w:p w:rsidR="000A0D38" w:rsidRPr="00D13C41" w:rsidRDefault="00D13C41" w:rsidP="00A204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C4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zh-CN"/>
              </w:rPr>
              <w:t>возрастных, культурных) и развития способностей обучающихся</w:t>
            </w: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52D" w:rsidRDefault="003328AD" w:rsidP="00D13C41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Изучение профильной литературы, прохождение КПК.</w:t>
            </w:r>
          </w:p>
          <w:p w:rsidR="006A752D" w:rsidRPr="00D13C41" w:rsidRDefault="006A752D" w:rsidP="00D13C41">
            <w:pPr>
              <w:pStyle w:val="ab"/>
              <w:rPr>
                <w:color w:val="000000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66ED8" w:rsidRDefault="00A66ED8" w:rsidP="00A66ED8">
            <w:pPr>
              <w:pStyle w:val="ab"/>
              <w:rPr>
                <w:color w:val="000000"/>
              </w:rPr>
            </w:pPr>
          </w:p>
          <w:p w:rsidR="00A66ED8" w:rsidRDefault="00A66ED8" w:rsidP="00A66ED8">
            <w:pPr>
              <w:pStyle w:val="ab"/>
              <w:rPr>
                <w:color w:val="000000"/>
              </w:rPr>
            </w:pPr>
          </w:p>
          <w:p w:rsidR="00A66ED8" w:rsidRDefault="003328AD" w:rsidP="00A66ED8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  <w:p w:rsidR="00A66ED8" w:rsidRDefault="00A66ED8" w:rsidP="00A66ED8">
            <w:pPr>
              <w:pStyle w:val="ab"/>
              <w:rPr>
                <w:color w:val="000000"/>
              </w:rPr>
            </w:pPr>
          </w:p>
          <w:p w:rsidR="00A66ED8" w:rsidRDefault="00A66ED8" w:rsidP="00A66ED8">
            <w:pPr>
              <w:pStyle w:val="ab"/>
              <w:rPr>
                <w:color w:val="000000"/>
              </w:rPr>
            </w:pPr>
          </w:p>
          <w:p w:rsidR="00A66ED8" w:rsidRDefault="00A66ED8" w:rsidP="00A66ED8">
            <w:pPr>
              <w:pStyle w:val="ab"/>
              <w:rPr>
                <w:color w:val="000000"/>
              </w:rPr>
            </w:pPr>
          </w:p>
          <w:p w:rsidR="00A66ED8" w:rsidRDefault="00A66ED8" w:rsidP="00A66ED8">
            <w:pPr>
              <w:pStyle w:val="ab"/>
              <w:rPr>
                <w:color w:val="000000"/>
              </w:rPr>
            </w:pPr>
          </w:p>
          <w:p w:rsidR="00A66ED8" w:rsidRDefault="00A66ED8" w:rsidP="00A66ED8">
            <w:pPr>
              <w:rPr>
                <w:lang w:eastAsia="zh-CN"/>
              </w:rPr>
            </w:pPr>
          </w:p>
          <w:p w:rsidR="00D13C41" w:rsidRPr="00D13C41" w:rsidRDefault="00D13C41" w:rsidP="00D13C41">
            <w:pPr>
              <w:pStyle w:val="ab"/>
              <w:rPr>
                <w:color w:val="000000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41" w:rsidRPr="00D13C41" w:rsidRDefault="003328AD" w:rsidP="00D13C41">
            <w:pPr>
              <w:pStyle w:val="ab"/>
              <w:rPr>
                <w:lang w:bidi="ru-RU"/>
              </w:rPr>
            </w:pPr>
            <w:r>
              <w:rPr>
                <w:lang w:bidi="ru-RU"/>
              </w:rPr>
              <w:t>Осознание и поиск подходов к психологической основе мотивации обучения.</w:t>
            </w:r>
            <w:r w:rsidR="00D13C41" w:rsidRPr="00D13C41">
              <w:rPr>
                <w:lang w:bidi="ru-RU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C41" w:rsidRPr="00D13C41" w:rsidRDefault="00D13C41" w:rsidP="00D13C41">
            <w:pPr>
              <w:pStyle w:val="ab"/>
            </w:pPr>
          </w:p>
        </w:tc>
      </w:tr>
      <w:tr w:rsidR="00653BF7" w:rsidRPr="00D13C41" w:rsidTr="00EA11C9">
        <w:trPr>
          <w:gridAfter w:val="5"/>
          <w:wAfter w:w="9072" w:type="dxa"/>
          <w:trHeight w:val="276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3BF7" w:rsidRPr="00D13C41" w:rsidRDefault="00653BF7" w:rsidP="00D13C41">
            <w:pPr>
              <w:pStyle w:val="ab"/>
              <w:rPr>
                <w:color w:val="000000"/>
              </w:rPr>
            </w:pPr>
          </w:p>
        </w:tc>
      </w:tr>
      <w:tr w:rsidR="004B219B" w:rsidRPr="00D13C41" w:rsidTr="00EA11C9"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19B" w:rsidRPr="00D13C41" w:rsidRDefault="004B219B" w:rsidP="00903D98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t>коммуника</w:t>
            </w:r>
            <w:r w:rsidR="00903D98">
              <w:rPr>
                <w:color w:val="000000"/>
              </w:rPr>
              <w:t>тивное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219B" w:rsidRPr="00D13C41" w:rsidRDefault="004B219B" w:rsidP="00D13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C4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zh-CN"/>
              </w:rPr>
              <w:t xml:space="preserve">Компетенции в области выстраивания продуктивного взаимодействия с другими участниками </w:t>
            </w:r>
          </w:p>
          <w:p w:rsidR="004B219B" w:rsidRPr="00D13C41" w:rsidRDefault="004B219B" w:rsidP="00D13C41">
            <w:pPr>
              <w:pStyle w:val="ab"/>
            </w:pPr>
            <w:r w:rsidRPr="00D13C41">
              <w:rPr>
                <w:rFonts w:eastAsia="TimesNewRomanPSMT"/>
                <w:color w:val="000000"/>
                <w:lang w:val="en-US"/>
              </w:rPr>
              <w:t>образовательного процесса</w:t>
            </w:r>
          </w:p>
        </w:tc>
        <w:tc>
          <w:tcPr>
            <w:tcW w:w="2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19B" w:rsidRDefault="00B055AA" w:rsidP="00D13C41">
            <w:pPr>
              <w:shd w:val="clear" w:color="auto" w:fill="FFFFFF"/>
              <w:spacing w:after="0" w:line="276" w:lineRule="atLeast"/>
              <w:outlineLvl w:val="1"/>
              <w:rPr>
                <w:rStyle w:val="af0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C4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1. М</w:t>
            </w:r>
            <w:r w:rsidRPr="00B055A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ероприятие </w:t>
            </w:r>
            <w:r w:rsidRPr="00D13C4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для </w:t>
            </w:r>
            <w:r w:rsidRPr="00B055A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педагогов на канале Ютуб на тему " Личный бренд учителя"</w:t>
            </w:r>
            <w:r w:rsidRPr="00D13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D13C41">
                <w:rPr>
                  <w:rStyle w:val="af0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https://www.youtube.com/channel/UCHOZbVwwrF629Dvh3_g4v-g</w:t>
              </w:r>
            </w:hyperlink>
          </w:p>
          <w:p w:rsidR="00B217D0" w:rsidRDefault="007655C2" w:rsidP="00D13C41">
            <w:pPr>
              <w:shd w:val="clear" w:color="auto" w:fill="FFFFFF"/>
              <w:spacing w:after="0" w:line="276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2.Участие в работе группы </w:t>
            </w:r>
            <w:r w:rsidR="00C0146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</w:t>
            </w:r>
            <w:r w:rsidR="00C0146F" w:rsidRPr="007655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Контакте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«</w:t>
            </w:r>
            <w:r w:rsidR="00A66E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Второвагайская СОШ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» </w:t>
            </w:r>
          </w:p>
          <w:p w:rsidR="00A204E7" w:rsidRDefault="00C959A1" w:rsidP="00D13C41">
            <w:pPr>
              <w:shd w:val="clear" w:color="auto" w:fill="FFFFFF"/>
              <w:spacing w:after="0" w:line="276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11" w:history="1">
              <w:r w:rsidRPr="008C035F">
                <w:rPr>
                  <w:rStyle w:val="af0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https://vk.com/vtorovagaiskaya</w:t>
              </w:r>
            </w:hyperlink>
          </w:p>
          <w:p w:rsidR="00C959A1" w:rsidRDefault="00C959A1" w:rsidP="00D13C41">
            <w:pPr>
              <w:shd w:val="clear" w:color="auto" w:fill="FFFFFF"/>
              <w:spacing w:after="0" w:line="276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C959A1" w:rsidRPr="00D13C41" w:rsidRDefault="00C959A1" w:rsidP="00D13C41">
            <w:pPr>
              <w:shd w:val="clear" w:color="auto" w:fill="FFFFFF"/>
              <w:spacing w:after="0" w:line="276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C2" w:rsidRDefault="007655C2" w:rsidP="00D13C41">
            <w:pPr>
              <w:pStyle w:val="ab"/>
            </w:pPr>
          </w:p>
          <w:p w:rsidR="007655C2" w:rsidRDefault="007655C2" w:rsidP="00D13C41">
            <w:pPr>
              <w:pStyle w:val="ab"/>
            </w:pPr>
          </w:p>
          <w:p w:rsidR="007655C2" w:rsidRDefault="007655C2" w:rsidP="00D13C41">
            <w:pPr>
              <w:pStyle w:val="ab"/>
            </w:pPr>
          </w:p>
          <w:p w:rsidR="007655C2" w:rsidRDefault="007655C2" w:rsidP="00D13C41">
            <w:pPr>
              <w:pStyle w:val="ab"/>
            </w:pPr>
          </w:p>
          <w:p w:rsidR="007655C2" w:rsidRDefault="007655C2" w:rsidP="00D13C41">
            <w:pPr>
              <w:pStyle w:val="ab"/>
            </w:pPr>
          </w:p>
          <w:p w:rsidR="007655C2" w:rsidRDefault="007655C2" w:rsidP="00D13C41">
            <w:pPr>
              <w:pStyle w:val="ab"/>
            </w:pPr>
          </w:p>
          <w:p w:rsidR="007655C2" w:rsidRDefault="007655C2" w:rsidP="00D13C41">
            <w:pPr>
              <w:pStyle w:val="ab"/>
            </w:pPr>
          </w:p>
          <w:p w:rsidR="007655C2" w:rsidRDefault="007655C2" w:rsidP="00D13C41">
            <w:pPr>
              <w:pStyle w:val="ab"/>
            </w:pPr>
          </w:p>
          <w:p w:rsidR="007655C2" w:rsidRDefault="007655C2" w:rsidP="00D13C41">
            <w:pPr>
              <w:pStyle w:val="ab"/>
            </w:pPr>
          </w:p>
          <w:p w:rsidR="007655C2" w:rsidRPr="00D13C41" w:rsidRDefault="007655C2" w:rsidP="00D13C41">
            <w:pPr>
              <w:pStyle w:val="ab"/>
            </w:pPr>
            <w:r>
              <w:t>Постоянн</w:t>
            </w:r>
            <w:r w:rsidR="00A66ED8">
              <w:t>о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19B" w:rsidRDefault="004B219B" w:rsidP="00D13C41">
            <w:pPr>
              <w:pStyle w:val="ab"/>
            </w:pPr>
          </w:p>
          <w:p w:rsidR="007655C2" w:rsidRDefault="007655C2" w:rsidP="00D13C41">
            <w:pPr>
              <w:pStyle w:val="ab"/>
            </w:pPr>
          </w:p>
          <w:p w:rsidR="007655C2" w:rsidRDefault="007655C2" w:rsidP="00D13C41">
            <w:pPr>
              <w:pStyle w:val="ab"/>
            </w:pPr>
          </w:p>
          <w:p w:rsidR="007655C2" w:rsidRDefault="007655C2" w:rsidP="00D13C41">
            <w:pPr>
              <w:pStyle w:val="ab"/>
            </w:pPr>
          </w:p>
          <w:p w:rsidR="007655C2" w:rsidRDefault="007655C2" w:rsidP="00D13C41">
            <w:pPr>
              <w:pStyle w:val="ab"/>
            </w:pPr>
          </w:p>
          <w:p w:rsidR="007655C2" w:rsidRDefault="007655C2" w:rsidP="00D13C41">
            <w:pPr>
              <w:pStyle w:val="ab"/>
            </w:pPr>
          </w:p>
          <w:p w:rsidR="007655C2" w:rsidRDefault="007655C2" w:rsidP="00D13C41">
            <w:pPr>
              <w:pStyle w:val="ab"/>
            </w:pPr>
          </w:p>
          <w:p w:rsidR="007655C2" w:rsidRDefault="007655C2" w:rsidP="00D13C41">
            <w:pPr>
              <w:pStyle w:val="ab"/>
            </w:pPr>
          </w:p>
          <w:p w:rsidR="007655C2" w:rsidRDefault="007655C2" w:rsidP="00D13C41">
            <w:pPr>
              <w:pStyle w:val="ab"/>
            </w:pPr>
          </w:p>
          <w:p w:rsidR="007655C2" w:rsidRPr="00D13C41" w:rsidRDefault="007655C2" w:rsidP="00D13C41">
            <w:pPr>
              <w:pStyle w:val="ab"/>
            </w:pPr>
            <w:r>
              <w:t>Размещение материала на странице в группе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9B" w:rsidRPr="00D13C41" w:rsidRDefault="004B219B" w:rsidP="00D13C41">
            <w:pPr>
              <w:pStyle w:val="ab"/>
            </w:pPr>
          </w:p>
        </w:tc>
      </w:tr>
    </w:tbl>
    <w:p w:rsidR="002B08D4" w:rsidRDefault="002B08D4">
      <w:pPr>
        <w:spacing w:line="240" w:lineRule="auto"/>
      </w:pPr>
    </w:p>
    <w:p w:rsidR="0057399B" w:rsidRDefault="0057399B" w:rsidP="00A96A1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96A10" w:rsidRPr="0057399B" w:rsidRDefault="00A96A10" w:rsidP="00A96A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Этапы работы над темой</w:t>
      </w:r>
    </w:p>
    <w:tbl>
      <w:tblPr>
        <w:tblW w:w="9599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11"/>
        <w:gridCol w:w="2777"/>
        <w:gridCol w:w="877"/>
        <w:gridCol w:w="3634"/>
      </w:tblGrid>
      <w:tr w:rsidR="00A96A10" w:rsidRPr="0057399B" w:rsidTr="0057399B">
        <w:tc>
          <w:tcPr>
            <w:tcW w:w="23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96A10" w:rsidRPr="0057399B" w:rsidRDefault="00A96A10" w:rsidP="00A96A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Этапы</w:t>
            </w:r>
          </w:p>
        </w:tc>
        <w:tc>
          <w:tcPr>
            <w:tcW w:w="27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96A10" w:rsidRPr="0057399B" w:rsidRDefault="00A96A10" w:rsidP="00A96A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87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96A10" w:rsidRPr="0057399B" w:rsidRDefault="00A96A10" w:rsidP="00A96A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6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96A10" w:rsidRPr="0057399B" w:rsidRDefault="00A96A10" w:rsidP="00A96A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A96A10" w:rsidRPr="0057399B" w:rsidTr="0057399B">
        <w:tc>
          <w:tcPr>
            <w:tcW w:w="23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96A10" w:rsidRPr="0057399B" w:rsidRDefault="00A96A10" w:rsidP="00A96A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27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96A10" w:rsidRPr="0057399B" w:rsidRDefault="00A96A10" w:rsidP="00A96A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литературы по проблеме и имеющегося опыта</w:t>
            </w:r>
          </w:p>
        </w:tc>
        <w:tc>
          <w:tcPr>
            <w:tcW w:w="87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96A10" w:rsidRPr="0057399B" w:rsidRDefault="00A96A10" w:rsidP="00332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328AD"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3328AD"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96A10" w:rsidRPr="0057399B" w:rsidRDefault="00A96A10" w:rsidP="00A96A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1.Изучение нормативно – правовых документов по ФГОС ООО</w:t>
            </w: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Курсы повышения  квалификации учителей биологии.</w:t>
            </w:r>
            <w:r w:rsidR="00DE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Прохождение диагностики профессиональных компетенций</w:t>
            </w:r>
          </w:p>
          <w:p w:rsidR="00A96A10" w:rsidRPr="0057399B" w:rsidRDefault="00DE4D5F" w:rsidP="00A96A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литературу</w:t>
            </w:r>
            <w:r w:rsidR="00A96A10"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данной проблеме:</w:t>
            </w:r>
            <w:r w:rsidR="007B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6A10" w:rsidRPr="0057399B" w:rsidRDefault="00A96A10" w:rsidP="00A96A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 Новые педагогические и информационные технологии в системе образования / под ред. Е.С. Полат-М.:2004</w:t>
            </w:r>
          </w:p>
          <w:p w:rsidR="00A96A10" w:rsidRPr="0057399B" w:rsidRDefault="00A96A10" w:rsidP="00A96A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 Пахомова Н.Ю. Проектное обучение — что это? // Методист, №1, 2004. - с. 42.</w:t>
            </w:r>
          </w:p>
          <w:p w:rsidR="00A96A10" w:rsidRPr="0057399B" w:rsidRDefault="00A96A10" w:rsidP="00A96A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 Хуторской А.В. Ключевые компетенции как компонент личностно ориентированной парадигмы образования // Ученик в обновляющейся школе: Сб. науч. трудов / Под ред. Ю.И.Дика. А.В.Хуторского. М., 2002.</w:t>
            </w:r>
          </w:p>
          <w:p w:rsidR="00A96A10" w:rsidRPr="0057399B" w:rsidRDefault="00A96A10" w:rsidP="00A96A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Современный урок (1-4 ч) Т.П. </w:t>
            </w:r>
            <w:proofErr w:type="spellStart"/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Лакоценина</w:t>
            </w:r>
            <w:proofErr w:type="spellEnd"/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</w:t>
            </w:r>
            <w:proofErr w:type="spellEnd"/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«Учитель»</w:t>
            </w:r>
          </w:p>
          <w:p w:rsidR="00A96A10" w:rsidRPr="0057399B" w:rsidRDefault="00A96A10" w:rsidP="00A96A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 Изучить  вопрос «Профессиональная компетенция учителя биологии»  6.  Документы Правительства РФ, Министерства образования РФ, относящихся  к стратегии модернизации образования.</w:t>
            </w:r>
          </w:p>
        </w:tc>
      </w:tr>
      <w:tr w:rsidR="00A96A10" w:rsidRPr="0057399B" w:rsidTr="0057399B">
        <w:tc>
          <w:tcPr>
            <w:tcW w:w="23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96A10" w:rsidRPr="0057399B" w:rsidRDefault="00A96A10" w:rsidP="00A96A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Прогностический</w:t>
            </w:r>
          </w:p>
        </w:tc>
        <w:tc>
          <w:tcPr>
            <w:tcW w:w="27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96A10" w:rsidRPr="0057399B" w:rsidRDefault="00A96A10" w:rsidP="00A96A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1.Определение целей и задач темы.</w:t>
            </w:r>
          </w:p>
          <w:p w:rsidR="00A96A10" w:rsidRPr="0057399B" w:rsidRDefault="00A96A10" w:rsidP="00A96A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2.Разработка системы мер, направленных на решение проблемы.</w:t>
            </w:r>
          </w:p>
          <w:p w:rsidR="00A96A10" w:rsidRPr="0057399B" w:rsidRDefault="00A96A10" w:rsidP="00A96A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3.Прогнозирование результатов.</w:t>
            </w:r>
          </w:p>
        </w:tc>
        <w:tc>
          <w:tcPr>
            <w:tcW w:w="87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96A10" w:rsidRPr="0057399B" w:rsidRDefault="003328AD" w:rsidP="00332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A96A10"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96A10"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96A10" w:rsidRPr="0057399B" w:rsidRDefault="00A96A10" w:rsidP="005739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1.Участие в семинарах, круглых столах и вебинарах для учителей биологии</w:t>
            </w: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Выступлен</w:t>
            </w:r>
            <w:r w:rsidR="0057399B"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на Ш</w:t>
            </w: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 .</w:t>
            </w:r>
          </w:p>
        </w:tc>
      </w:tr>
      <w:tr w:rsidR="00A96A10" w:rsidRPr="0057399B" w:rsidTr="0057399B">
        <w:tc>
          <w:tcPr>
            <w:tcW w:w="23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96A10" w:rsidRPr="0057399B" w:rsidRDefault="00A96A10" w:rsidP="00A96A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27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96A10" w:rsidRPr="0057399B" w:rsidRDefault="00A96A10" w:rsidP="00A96A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1.Внедрение опыта </w:t>
            </w: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работы.</w:t>
            </w:r>
          </w:p>
          <w:p w:rsidR="00A96A10" w:rsidRPr="0057399B" w:rsidRDefault="00A96A10" w:rsidP="00A96A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2.Формирование методического комплекса.</w:t>
            </w:r>
          </w:p>
          <w:p w:rsidR="00A96A10" w:rsidRPr="0057399B" w:rsidRDefault="00A96A10" w:rsidP="00A96A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3.Корректировка работы.</w:t>
            </w:r>
          </w:p>
          <w:p w:rsidR="00A96A10" w:rsidRPr="0057399B" w:rsidRDefault="00A96A10" w:rsidP="00A96A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Подготовка к ОГЭ по биологии.</w:t>
            </w:r>
          </w:p>
          <w:p w:rsidR="00A96A10" w:rsidRPr="0057399B" w:rsidRDefault="00A96A10" w:rsidP="00A96A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Подготовка к олимпиадам, научно-практическим конференциям.</w:t>
            </w:r>
          </w:p>
          <w:p w:rsidR="00A96A10" w:rsidRPr="0057399B" w:rsidRDefault="00A96A10" w:rsidP="00A96A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96A10" w:rsidRPr="0057399B" w:rsidRDefault="00A96A10" w:rsidP="00A96A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96A10" w:rsidRPr="0057399B" w:rsidRDefault="003328AD" w:rsidP="00332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</w:t>
            </w:r>
            <w:r w:rsidR="00A96A10"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96A10"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</w:t>
            </w: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96A10"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96A10" w:rsidRPr="0057399B" w:rsidRDefault="00A96A10" w:rsidP="00A96A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1.Создание рабочих программ по </w:t>
            </w: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предметам в соответствии с ФГОС ООО.. 2. Создание пакетов раздаточного материала для подготовки к ОГЭ</w:t>
            </w:r>
          </w:p>
          <w:p w:rsidR="00A96A10" w:rsidRPr="0057399B" w:rsidRDefault="00A96A10" w:rsidP="00A96A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Внедрить в практик</w:t>
            </w:r>
            <w:r w:rsidR="0057399B"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работы проектную технологию, </w:t>
            </w: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интерактивные технологии, расширить использование компьютерных технологий в обучении.</w:t>
            </w:r>
          </w:p>
          <w:p w:rsidR="00A96A10" w:rsidRPr="0057399B" w:rsidRDefault="0057399B" w:rsidP="00A96A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96A10"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.Участие в олимпиадах, конкурсах.</w:t>
            </w:r>
          </w:p>
        </w:tc>
      </w:tr>
      <w:tr w:rsidR="00A96A10" w:rsidRPr="0057399B" w:rsidTr="0057399B">
        <w:tc>
          <w:tcPr>
            <w:tcW w:w="23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96A10" w:rsidRPr="0057399B" w:rsidRDefault="00A96A10" w:rsidP="00A96A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Обобщающий</w:t>
            </w:r>
          </w:p>
        </w:tc>
        <w:tc>
          <w:tcPr>
            <w:tcW w:w="27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96A10" w:rsidRPr="0057399B" w:rsidRDefault="00A96A10" w:rsidP="00A96A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 итогов</w:t>
            </w: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Оформление результатов работы</w:t>
            </w:r>
          </w:p>
        </w:tc>
        <w:tc>
          <w:tcPr>
            <w:tcW w:w="87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96A10" w:rsidRPr="0057399B" w:rsidRDefault="003328AD" w:rsidP="00332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A96A10"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96A10"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96A10" w:rsidRPr="0057399B" w:rsidRDefault="00A96A10" w:rsidP="005739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1.Участие в работе районного  МО учителей биологии в проведении семинаров.</w:t>
            </w: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2.Участие и результаты в муниципальных, </w:t>
            </w:r>
            <w:r w:rsidR="0057399B"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региональных</w:t>
            </w: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всероссийских конкурсах и олимпиадах</w:t>
            </w: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3.Участие в работе школьного сайта</w:t>
            </w: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4.Консультативная помощь учителям и учащимся.</w:t>
            </w:r>
          </w:p>
        </w:tc>
      </w:tr>
      <w:tr w:rsidR="00A96A10" w:rsidRPr="0057399B" w:rsidTr="0057399B">
        <w:tc>
          <w:tcPr>
            <w:tcW w:w="23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96A10" w:rsidRPr="0057399B" w:rsidRDefault="00A96A10" w:rsidP="00A96A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Внедренческий</w:t>
            </w:r>
          </w:p>
        </w:tc>
        <w:tc>
          <w:tcPr>
            <w:tcW w:w="27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96A10" w:rsidRPr="0057399B" w:rsidRDefault="00A96A10" w:rsidP="00A96A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опыта работы</w:t>
            </w:r>
          </w:p>
        </w:tc>
        <w:tc>
          <w:tcPr>
            <w:tcW w:w="87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96A10" w:rsidRPr="0057399B" w:rsidRDefault="003328AD" w:rsidP="00332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A96A10"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96A10"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A96A10" w:rsidRPr="0057399B" w:rsidRDefault="00A96A10" w:rsidP="00A96A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1..Выступление на педсовете .</w:t>
            </w: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2.Выступления на заседаниях МО «Технология проектной деятельности» (из опыта работы), «Требования к современному уроку».</w:t>
            </w: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3.Участие в Дне открытых дверей (проведение открытых уроков, круглого стола для родителей).</w:t>
            </w: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7399B"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.Мастер-класс «Реализация ФГОС ООО: рефлексия учащихся на уроках биологии.</w:t>
            </w:r>
          </w:p>
          <w:p w:rsidR="00A96A10" w:rsidRPr="0057399B" w:rsidRDefault="0057399B" w:rsidP="00A96A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96A10"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Открытые уроки по предмету.</w:t>
            </w:r>
          </w:p>
          <w:p w:rsidR="00A96A10" w:rsidRPr="0057399B" w:rsidRDefault="0057399B" w:rsidP="00A96A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96A10"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.Публикации на личном сайте.</w:t>
            </w:r>
            <w:r w:rsidR="00A96A10" w:rsidRPr="005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«Формирование УУД на уроках биологии и др.</w:t>
            </w:r>
          </w:p>
        </w:tc>
      </w:tr>
    </w:tbl>
    <w:p w:rsidR="00A96A10" w:rsidRPr="0057399B" w:rsidRDefault="00A96A10" w:rsidP="00A96A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96A10" w:rsidRPr="0057399B" w:rsidRDefault="00A96A10" w:rsidP="00A96A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Источники самообразования:</w:t>
      </w:r>
    </w:p>
    <w:p w:rsidR="00A96A10" w:rsidRPr="0057399B" w:rsidRDefault="00A96A10" w:rsidP="00A96A1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Журнал «Биология в школе»;</w:t>
      </w:r>
    </w:p>
    <w:p w:rsidR="00A96A10" w:rsidRPr="0057399B" w:rsidRDefault="00A96A10" w:rsidP="00A96A1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Научно-методический журнал «</w:t>
      </w:r>
      <w:proofErr w:type="spellStart"/>
      <w:r w:rsidRPr="0057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Магариф</w:t>
      </w:r>
      <w:proofErr w:type="spellEnd"/>
      <w:r w:rsidRPr="0057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A96A10" w:rsidRPr="0057399B" w:rsidRDefault="00A96A10" w:rsidP="00A96A1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.Приложение газеты «Первое сентября» по биологии</w:t>
      </w:r>
      <w:proofErr w:type="gramStart"/>
      <w:r w:rsidRPr="0057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;.</w:t>
      </w:r>
      <w:proofErr w:type="gramEnd"/>
    </w:p>
    <w:p w:rsidR="00A96A10" w:rsidRPr="0057399B" w:rsidRDefault="00A96A10" w:rsidP="00A96A1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пособия и учебники.</w:t>
      </w:r>
    </w:p>
    <w:p w:rsidR="00A96A10" w:rsidRPr="0057399B" w:rsidRDefault="00A96A10" w:rsidP="00A96A1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.Интернет; интернет - сообщества учителей.</w:t>
      </w:r>
    </w:p>
    <w:p w:rsidR="00A96A10" w:rsidRPr="0057399B" w:rsidRDefault="00A96A10" w:rsidP="00A96A1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Библиотека, интернет - библиотеки</w:t>
      </w:r>
    </w:p>
    <w:p w:rsidR="00A96A10" w:rsidRPr="0057399B" w:rsidRDefault="00A96A10" w:rsidP="00A96A1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обмену опытом;</w:t>
      </w:r>
    </w:p>
    <w:p w:rsidR="00A96A10" w:rsidRPr="0057399B" w:rsidRDefault="00A96A10" w:rsidP="00A96A1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повышения квалификации.</w:t>
      </w:r>
    </w:p>
    <w:p w:rsidR="00FC1375" w:rsidRPr="0057399B" w:rsidRDefault="00FC13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C1375" w:rsidRPr="0057399B" w:rsidSect="0057399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EBA"/>
    <w:multiLevelType w:val="hybridMultilevel"/>
    <w:tmpl w:val="2258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A3C5B"/>
    <w:multiLevelType w:val="multilevel"/>
    <w:tmpl w:val="4F22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37ABD"/>
    <w:multiLevelType w:val="multilevel"/>
    <w:tmpl w:val="CD26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34472"/>
    <w:multiLevelType w:val="hybridMultilevel"/>
    <w:tmpl w:val="D174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E04F5"/>
    <w:multiLevelType w:val="multilevel"/>
    <w:tmpl w:val="C8D8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D28F7"/>
    <w:multiLevelType w:val="hybridMultilevel"/>
    <w:tmpl w:val="203C22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13276"/>
    <w:multiLevelType w:val="multilevel"/>
    <w:tmpl w:val="37DE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F63F12"/>
    <w:multiLevelType w:val="hybridMultilevel"/>
    <w:tmpl w:val="A5C61F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E1339D2"/>
    <w:multiLevelType w:val="multilevel"/>
    <w:tmpl w:val="C1DA5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C07DF5"/>
    <w:multiLevelType w:val="hybridMultilevel"/>
    <w:tmpl w:val="2258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42FE3"/>
    <w:multiLevelType w:val="multilevel"/>
    <w:tmpl w:val="A30A2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0705C"/>
    <w:multiLevelType w:val="multilevel"/>
    <w:tmpl w:val="A5C4E7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5E9D"/>
    <w:rsid w:val="00015E9D"/>
    <w:rsid w:val="00024E50"/>
    <w:rsid w:val="0003255D"/>
    <w:rsid w:val="000948D6"/>
    <w:rsid w:val="000A0D38"/>
    <w:rsid w:val="000B706C"/>
    <w:rsid w:val="000D2962"/>
    <w:rsid w:val="000E03E1"/>
    <w:rsid w:val="00113391"/>
    <w:rsid w:val="001171F8"/>
    <w:rsid w:val="00147545"/>
    <w:rsid w:val="00184EAC"/>
    <w:rsid w:val="00186AC8"/>
    <w:rsid w:val="001910B1"/>
    <w:rsid w:val="001B1221"/>
    <w:rsid w:val="001B6B93"/>
    <w:rsid w:val="00200D6E"/>
    <w:rsid w:val="00201F5C"/>
    <w:rsid w:val="00274419"/>
    <w:rsid w:val="002B08D4"/>
    <w:rsid w:val="002C5387"/>
    <w:rsid w:val="002F3125"/>
    <w:rsid w:val="002F5C0E"/>
    <w:rsid w:val="003328AD"/>
    <w:rsid w:val="003336D0"/>
    <w:rsid w:val="003747B9"/>
    <w:rsid w:val="0039167F"/>
    <w:rsid w:val="003C5F9E"/>
    <w:rsid w:val="003C742A"/>
    <w:rsid w:val="0041150E"/>
    <w:rsid w:val="00440162"/>
    <w:rsid w:val="0044638F"/>
    <w:rsid w:val="004911AE"/>
    <w:rsid w:val="004B219B"/>
    <w:rsid w:val="004B287F"/>
    <w:rsid w:val="004C3F4B"/>
    <w:rsid w:val="004D6FFC"/>
    <w:rsid w:val="004F6829"/>
    <w:rsid w:val="005046A6"/>
    <w:rsid w:val="00515D64"/>
    <w:rsid w:val="0051700F"/>
    <w:rsid w:val="00520F79"/>
    <w:rsid w:val="00534BE8"/>
    <w:rsid w:val="00546462"/>
    <w:rsid w:val="005510B2"/>
    <w:rsid w:val="0057399B"/>
    <w:rsid w:val="00583EFC"/>
    <w:rsid w:val="005A061E"/>
    <w:rsid w:val="005C0726"/>
    <w:rsid w:val="005C2EED"/>
    <w:rsid w:val="005E510B"/>
    <w:rsid w:val="00615A93"/>
    <w:rsid w:val="00620AC3"/>
    <w:rsid w:val="00636346"/>
    <w:rsid w:val="00653BF7"/>
    <w:rsid w:val="006641FE"/>
    <w:rsid w:val="006A752D"/>
    <w:rsid w:val="006B15BB"/>
    <w:rsid w:val="00715A6B"/>
    <w:rsid w:val="00722546"/>
    <w:rsid w:val="0076177D"/>
    <w:rsid w:val="007655C2"/>
    <w:rsid w:val="00766087"/>
    <w:rsid w:val="00771DE3"/>
    <w:rsid w:val="00786EC7"/>
    <w:rsid w:val="007917F5"/>
    <w:rsid w:val="00797DF9"/>
    <w:rsid w:val="007A1671"/>
    <w:rsid w:val="007A66D7"/>
    <w:rsid w:val="007B766D"/>
    <w:rsid w:val="007D22CD"/>
    <w:rsid w:val="007E5920"/>
    <w:rsid w:val="007F0B4F"/>
    <w:rsid w:val="00847DC3"/>
    <w:rsid w:val="00861A6A"/>
    <w:rsid w:val="008A0760"/>
    <w:rsid w:val="008C71F4"/>
    <w:rsid w:val="008E348B"/>
    <w:rsid w:val="008E57F7"/>
    <w:rsid w:val="008E720E"/>
    <w:rsid w:val="00903D98"/>
    <w:rsid w:val="00907CA6"/>
    <w:rsid w:val="009111AD"/>
    <w:rsid w:val="009360FA"/>
    <w:rsid w:val="00945775"/>
    <w:rsid w:val="00947625"/>
    <w:rsid w:val="00961CA8"/>
    <w:rsid w:val="009B72C7"/>
    <w:rsid w:val="009C6B8E"/>
    <w:rsid w:val="009F6260"/>
    <w:rsid w:val="00A1668B"/>
    <w:rsid w:val="00A204E7"/>
    <w:rsid w:val="00A30854"/>
    <w:rsid w:val="00A66ED8"/>
    <w:rsid w:val="00A8626A"/>
    <w:rsid w:val="00A921B5"/>
    <w:rsid w:val="00A96A10"/>
    <w:rsid w:val="00AA0C87"/>
    <w:rsid w:val="00AB2D99"/>
    <w:rsid w:val="00AE03AC"/>
    <w:rsid w:val="00AF4046"/>
    <w:rsid w:val="00AF43DF"/>
    <w:rsid w:val="00B055AA"/>
    <w:rsid w:val="00B16EB7"/>
    <w:rsid w:val="00B217D0"/>
    <w:rsid w:val="00B756ED"/>
    <w:rsid w:val="00BC5DCC"/>
    <w:rsid w:val="00BF5E51"/>
    <w:rsid w:val="00C0146F"/>
    <w:rsid w:val="00C50BFA"/>
    <w:rsid w:val="00C542BE"/>
    <w:rsid w:val="00C77A19"/>
    <w:rsid w:val="00C8087A"/>
    <w:rsid w:val="00C86107"/>
    <w:rsid w:val="00C959A1"/>
    <w:rsid w:val="00CA35FA"/>
    <w:rsid w:val="00CF726D"/>
    <w:rsid w:val="00D13C41"/>
    <w:rsid w:val="00D37073"/>
    <w:rsid w:val="00DD75FA"/>
    <w:rsid w:val="00DE4D5F"/>
    <w:rsid w:val="00DF0FE7"/>
    <w:rsid w:val="00E212F4"/>
    <w:rsid w:val="00E52CE9"/>
    <w:rsid w:val="00E87030"/>
    <w:rsid w:val="00EA11C9"/>
    <w:rsid w:val="00F038FA"/>
    <w:rsid w:val="00F2554A"/>
    <w:rsid w:val="00F278E4"/>
    <w:rsid w:val="00F35B14"/>
    <w:rsid w:val="00F420EB"/>
    <w:rsid w:val="00F677ED"/>
    <w:rsid w:val="00F723B4"/>
    <w:rsid w:val="00F81C54"/>
    <w:rsid w:val="00FC1375"/>
    <w:rsid w:val="00FF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9D"/>
    <w:pPr>
      <w:spacing w:after="200" w:line="276" w:lineRule="auto"/>
    </w:pPr>
    <w:rPr>
      <w:sz w:val="22"/>
    </w:rPr>
  </w:style>
  <w:style w:type="paragraph" w:styleId="2">
    <w:name w:val="heading 2"/>
    <w:basedOn w:val="a"/>
    <w:link w:val="20"/>
    <w:uiPriority w:val="9"/>
    <w:qFormat/>
    <w:rsid w:val="00B05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1"/>
    <w:next w:val="a3"/>
    <w:qFormat/>
    <w:rsid w:val="00015E9D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customStyle="1" w:styleId="31">
    <w:name w:val="Заголовок 31"/>
    <w:basedOn w:val="1"/>
    <w:next w:val="a3"/>
    <w:qFormat/>
    <w:rsid w:val="00015E9D"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customStyle="1" w:styleId="41">
    <w:name w:val="Заголовок 41"/>
    <w:basedOn w:val="1"/>
    <w:next w:val="a3"/>
    <w:qFormat/>
    <w:rsid w:val="00015E9D"/>
    <w:p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8C2D32"/>
  </w:style>
  <w:style w:type="character" w:customStyle="1" w:styleId="a5">
    <w:name w:val="Нижний колонтитул Знак"/>
    <w:basedOn w:val="a0"/>
    <w:uiPriority w:val="99"/>
    <w:qFormat/>
    <w:rsid w:val="008C2D32"/>
  </w:style>
  <w:style w:type="character" w:customStyle="1" w:styleId="-">
    <w:name w:val="Интернет-ссылка"/>
    <w:rsid w:val="00015E9D"/>
    <w:rPr>
      <w:color w:val="000080"/>
      <w:u w:val="single"/>
    </w:rPr>
  </w:style>
  <w:style w:type="character" w:customStyle="1" w:styleId="a6">
    <w:name w:val="Маркеры списка"/>
    <w:qFormat/>
    <w:rsid w:val="00015E9D"/>
    <w:rPr>
      <w:rFonts w:ascii="OpenSymbol" w:eastAsia="OpenSymbol" w:hAnsi="OpenSymbol" w:cs="OpenSymbol"/>
    </w:rPr>
  </w:style>
  <w:style w:type="character" w:customStyle="1" w:styleId="a7">
    <w:name w:val="Символ нумерации"/>
    <w:qFormat/>
    <w:rsid w:val="00015E9D"/>
  </w:style>
  <w:style w:type="character" w:customStyle="1" w:styleId="a8">
    <w:name w:val="Выделение жирным"/>
    <w:qFormat/>
    <w:rsid w:val="00015E9D"/>
    <w:rPr>
      <w:b/>
      <w:bCs/>
    </w:rPr>
  </w:style>
  <w:style w:type="paragraph" w:customStyle="1" w:styleId="1">
    <w:name w:val="Заголовок1"/>
    <w:basedOn w:val="a"/>
    <w:next w:val="a3"/>
    <w:qFormat/>
    <w:rsid w:val="00015E9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rsid w:val="00015E9D"/>
    <w:pPr>
      <w:spacing w:after="140"/>
    </w:pPr>
  </w:style>
  <w:style w:type="paragraph" w:styleId="a9">
    <w:name w:val="List"/>
    <w:basedOn w:val="a3"/>
    <w:rsid w:val="00015E9D"/>
    <w:rPr>
      <w:rFonts w:cs="Lucida Sans"/>
    </w:rPr>
  </w:style>
  <w:style w:type="paragraph" w:customStyle="1" w:styleId="10">
    <w:name w:val="Название объекта1"/>
    <w:basedOn w:val="a"/>
    <w:qFormat/>
    <w:rsid w:val="00015E9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015E9D"/>
    <w:pPr>
      <w:suppressLineNumbers/>
    </w:pPr>
    <w:rPr>
      <w:rFonts w:cs="Lucida Sans"/>
    </w:rPr>
  </w:style>
  <w:style w:type="paragraph" w:customStyle="1" w:styleId="ab">
    <w:name w:val="Содержимое таблицы"/>
    <w:basedOn w:val="a"/>
    <w:qFormat/>
    <w:rsid w:val="00C0087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993176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  <w:rsid w:val="00015E9D"/>
  </w:style>
  <w:style w:type="paragraph" w:customStyle="1" w:styleId="12">
    <w:name w:val="Верхний колонтитул1"/>
    <w:basedOn w:val="a"/>
    <w:uiPriority w:val="99"/>
    <w:unhideWhenUsed/>
    <w:rsid w:val="008C2D3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8C2D3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Заголовок таблицы"/>
    <w:basedOn w:val="ab"/>
    <w:qFormat/>
    <w:rsid w:val="00015E9D"/>
    <w:pPr>
      <w:jc w:val="center"/>
    </w:pPr>
    <w:rPr>
      <w:b/>
      <w:bCs/>
    </w:rPr>
  </w:style>
  <w:style w:type="table" w:styleId="af">
    <w:name w:val="Table Grid"/>
    <w:basedOn w:val="a1"/>
    <w:uiPriority w:val="39"/>
    <w:rsid w:val="00FB0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87030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E8703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055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2">
    <w:name w:val="Normal (Web)"/>
    <w:basedOn w:val="a"/>
    <w:uiPriority w:val="99"/>
    <w:unhideWhenUsed/>
    <w:rsid w:val="0063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firstcrumb">
    <w:name w:val="b_firstcrumb"/>
    <w:basedOn w:val="a0"/>
    <w:rsid w:val="002F3125"/>
  </w:style>
  <w:style w:type="character" w:customStyle="1" w:styleId="blastcrumb">
    <w:name w:val="b_lastcrumb"/>
    <w:basedOn w:val="a0"/>
    <w:rsid w:val="002F3125"/>
  </w:style>
  <w:style w:type="character" w:customStyle="1" w:styleId="UnresolvedMention">
    <w:name w:val="Unresolved Mention"/>
    <w:basedOn w:val="a0"/>
    <w:uiPriority w:val="99"/>
    <w:semiHidden/>
    <w:unhideWhenUsed/>
    <w:rsid w:val="004C3F4B"/>
    <w:rPr>
      <w:color w:val="605E5C"/>
      <w:shd w:val="clear" w:color="auto" w:fill="E1DFDD"/>
    </w:rPr>
  </w:style>
  <w:style w:type="paragraph" w:styleId="af3">
    <w:name w:val="No Spacing"/>
    <w:uiPriority w:val="1"/>
    <w:qFormat/>
    <w:rsid w:val="00BF5E51"/>
    <w:rPr>
      <w:sz w:val="22"/>
    </w:rPr>
  </w:style>
  <w:style w:type="character" w:styleId="af4">
    <w:name w:val="Emphasis"/>
    <w:basedOn w:val="a0"/>
    <w:uiPriority w:val="20"/>
    <w:qFormat/>
    <w:rsid w:val="00A96A10"/>
    <w:rPr>
      <w:i/>
      <w:iCs/>
    </w:rPr>
  </w:style>
  <w:style w:type="character" w:styleId="af5">
    <w:name w:val="Strong"/>
    <w:uiPriority w:val="22"/>
    <w:qFormat/>
    <w:rsid w:val="007B76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apkpro.ru/courses/134/learn/179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ducation.apkpro.ru/courses/134/learn/179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apkpro.ru/courses/134/learn/1798" TargetMode="External"/><Relationship Id="rId11" Type="http://schemas.openxmlformats.org/officeDocument/2006/relationships/hyperlink" Target="https://vk.com/vtorovagaiskay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channel/UCHOZbVwwrF629Dvh3_g4v-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girro.ru/nauchno_metodic/metodicheskaya/ocenka_kachestv/rabota_setevyx2018/ege_vebinar19_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D7B43-FA7F-4DBC-867D-9F15B03A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ТПИ им. Д.И. Менделеева</Company>
  <LinksUpToDate>false</LinksUpToDate>
  <CharactersWithSpaces>12907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Пользователь</cp:lastModifiedBy>
  <cp:revision>141</cp:revision>
  <cp:lastPrinted>2020-03-11T12:24:00Z</cp:lastPrinted>
  <dcterms:created xsi:type="dcterms:W3CDTF">2020-04-09T07:37:00Z</dcterms:created>
  <dcterms:modified xsi:type="dcterms:W3CDTF">2021-10-20T08:11:00Z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ТПИ им. Д.И. Менделеева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