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41" w:rsidRDefault="00FA6D41" w:rsidP="00FA6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6D41" w:rsidRDefault="00FA6D41" w:rsidP="00FA6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61DBD32" wp14:editId="0DEFD2A0">
            <wp:extent cx="9808295" cy="5996940"/>
            <wp:effectExtent l="0" t="0" r="254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295" cy="599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6D41" w:rsidRDefault="00FA6D41" w:rsidP="00FA6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6F60" w:rsidRPr="00C96F60" w:rsidRDefault="00C96F60" w:rsidP="00C96F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1.Нормативная база и УМК.</w:t>
      </w:r>
    </w:p>
    <w:p w:rsidR="00C96F60" w:rsidRDefault="00C96F60" w:rsidP="00AE34B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Нормативная база составления рабочей программы по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«Родная литература</w:t>
      </w:r>
      <w:r w:rsidR="00237F87" w:rsidRPr="0023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(татарская)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10 класс:</w:t>
      </w:r>
    </w:p>
    <w:p w:rsidR="005E730A" w:rsidRPr="005E730A" w:rsidRDefault="005E730A" w:rsidP="00AE34B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5E730A"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</w:t>
      </w:r>
    </w:p>
    <w:p w:rsidR="005E730A" w:rsidRPr="005E730A" w:rsidRDefault="005E730A" w:rsidP="00AE34B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/>
          <w:sz w:val="24"/>
          <w:szCs w:val="24"/>
        </w:rPr>
        <w:t xml:space="preserve">- </w:t>
      </w:r>
      <w:r w:rsidRPr="005E730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E730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E730A">
        <w:rPr>
          <w:rFonts w:ascii="Times New Roman" w:hAnsi="Times New Roman" w:cs="Times New Roman"/>
          <w:sz w:val="24"/>
          <w:szCs w:val="24"/>
        </w:rPr>
        <w:t xml:space="preserve"> России от 17.05.2012  № 413  «Об утверждении федерального государственного  образовательного  стандарта  среднего общего образования»;</w:t>
      </w:r>
    </w:p>
    <w:p w:rsidR="005E730A" w:rsidRDefault="005E730A" w:rsidP="00AE34B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30A">
        <w:rPr>
          <w:rFonts w:ascii="Times New Roman" w:hAnsi="Times New Roman" w:cs="Times New Roman"/>
          <w:sz w:val="24"/>
          <w:szCs w:val="24"/>
        </w:rPr>
        <w:t xml:space="preserve">-Приказ  </w:t>
      </w:r>
      <w:proofErr w:type="spellStart"/>
      <w:r w:rsidRPr="005E730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E730A">
        <w:rPr>
          <w:rFonts w:ascii="Times New Roman" w:hAnsi="Times New Roman" w:cs="Times New Roman"/>
          <w:sz w:val="24"/>
          <w:szCs w:val="24"/>
        </w:rPr>
        <w:t xml:space="preserve">  России от 31.12.2015№ 1578 «  О внесении изменений в федеральный  государственный образовательный станда</w:t>
      </w:r>
      <w:r w:rsidR="00C96F60">
        <w:rPr>
          <w:rFonts w:ascii="Times New Roman" w:hAnsi="Times New Roman" w:cs="Times New Roman"/>
          <w:sz w:val="24"/>
          <w:szCs w:val="24"/>
        </w:rPr>
        <w:t>рт  среднего общего образования</w:t>
      </w:r>
      <w:r w:rsidRPr="005E730A">
        <w:rPr>
          <w:rFonts w:ascii="Times New Roman" w:hAnsi="Times New Roman" w:cs="Times New Roman"/>
          <w:sz w:val="24"/>
          <w:szCs w:val="24"/>
        </w:rPr>
        <w:t>,</w:t>
      </w:r>
      <w:r w:rsidR="00C96F60">
        <w:rPr>
          <w:rFonts w:ascii="Times New Roman" w:hAnsi="Times New Roman" w:cs="Times New Roman"/>
          <w:sz w:val="24"/>
          <w:szCs w:val="24"/>
        </w:rPr>
        <w:t xml:space="preserve"> </w:t>
      </w:r>
      <w:r w:rsidRPr="005E730A">
        <w:rPr>
          <w:rFonts w:ascii="Times New Roman" w:hAnsi="Times New Roman" w:cs="Times New Roman"/>
          <w:sz w:val="24"/>
          <w:szCs w:val="24"/>
        </w:rPr>
        <w:t xml:space="preserve">утвержденный приказом Министерства образования и науки Российской </w:t>
      </w:r>
      <w:r w:rsidR="00237F87">
        <w:rPr>
          <w:rFonts w:ascii="Times New Roman" w:hAnsi="Times New Roman" w:cs="Times New Roman"/>
          <w:sz w:val="24"/>
          <w:szCs w:val="24"/>
        </w:rPr>
        <w:t>Федерации от 17 мая 2012 г № 413</w:t>
      </w:r>
      <w:r w:rsidR="00C96F60">
        <w:rPr>
          <w:rFonts w:ascii="Times New Roman" w:hAnsi="Times New Roman" w:cs="Times New Roman"/>
          <w:sz w:val="24"/>
          <w:szCs w:val="24"/>
        </w:rPr>
        <w:t>;</w:t>
      </w:r>
    </w:p>
    <w:p w:rsidR="00C96F60" w:rsidRPr="005E730A" w:rsidRDefault="00C96F60" w:rsidP="00AE3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F60">
        <w:rPr>
          <w:rFonts w:ascii="Times New Roman" w:hAnsi="Times New Roman" w:cs="Times New Roman"/>
          <w:sz w:val="24"/>
          <w:szCs w:val="24"/>
        </w:rPr>
        <w:t xml:space="preserve">-Устав МАОУ  </w:t>
      </w:r>
      <w:proofErr w:type="spellStart"/>
      <w:r w:rsidRPr="00C96F60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C96F60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4E6E" w:rsidRDefault="00C96F60" w:rsidP="00AE34B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-Основная образовательная</w:t>
      </w:r>
      <w:r w:rsidR="00F94E6E" w:rsidRPr="0007700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 среднего общего образования м</w:t>
      </w:r>
      <w:r w:rsidR="00F94E6E" w:rsidRPr="0007700B">
        <w:rPr>
          <w:rFonts w:ascii="Times New Roman" w:hAnsi="Times New Roman" w:cs="Times New Roman"/>
          <w:sz w:val="24"/>
          <w:szCs w:val="24"/>
        </w:rPr>
        <w:t xml:space="preserve">униципального автономного общеобразовательного учреждения </w:t>
      </w:r>
      <w:proofErr w:type="spellStart"/>
      <w:r w:rsidR="00F94E6E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="00F94E6E" w:rsidRPr="0007700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="00F94E6E" w:rsidRPr="0007700B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="00F94E6E" w:rsidRPr="0007700B"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F94E6E" w:rsidRDefault="00C96F60" w:rsidP="00AE34B6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-Примерная программа средне</w:t>
      </w:r>
      <w:r w:rsidR="00F94E6E" w:rsidRPr="002B4F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общего</w:t>
      </w:r>
      <w:r w:rsidR="00F9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по татарской литературе, 10-11классы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6F60" w:rsidRPr="002B4FE0" w:rsidRDefault="00C96F60" w:rsidP="00AE34B6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7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программа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татарской литературе для основной общеобразовательной школы с русским языком обучения (для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Авторы: </w:t>
      </w:r>
      <w:proofErr w:type="spellStart"/>
      <w:proofErr w:type="gramStart"/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Ф.Ф.Хасанова</w:t>
      </w:r>
      <w:proofErr w:type="spellEnd"/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proofErr w:type="spellStart"/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М.Сафиуллина</w:t>
      </w:r>
      <w:proofErr w:type="spellEnd"/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М.Я.Гарифуллина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Казань.</w:t>
      </w:r>
      <w:proofErr w:type="gramEnd"/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Магариф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Вакыт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2017</w:t>
      </w:r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94E6E" w:rsidRDefault="00C96F60" w:rsidP="00AE34B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237F87">
        <w:rPr>
          <w:rFonts w:ascii="Times New Roman" w:hAnsi="Times New Roman" w:cs="Times New Roman"/>
          <w:sz w:val="24"/>
          <w:szCs w:val="24"/>
        </w:rPr>
        <w:t>чебный</w:t>
      </w:r>
      <w:r w:rsidR="00F94E6E" w:rsidRPr="0007700B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F87" w:rsidRPr="00237F87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м</w:t>
      </w:r>
      <w:r w:rsidR="00F94E6E" w:rsidRPr="0007700B">
        <w:rPr>
          <w:rFonts w:ascii="Times New Roman" w:hAnsi="Times New Roman" w:cs="Times New Roman"/>
          <w:sz w:val="24"/>
          <w:szCs w:val="24"/>
        </w:rPr>
        <w:t xml:space="preserve">униципального автономного общеобразовательного учреждения </w:t>
      </w:r>
      <w:proofErr w:type="spellStart"/>
      <w:r w:rsidR="00F94E6E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="00F94E6E" w:rsidRPr="0007700B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</w:t>
      </w:r>
      <w:proofErr w:type="spellStart"/>
      <w:r w:rsidR="00F94E6E" w:rsidRPr="0007700B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="00F94E6E" w:rsidRPr="0007700B">
        <w:rPr>
          <w:rFonts w:ascii="Times New Roman" w:hAnsi="Times New Roman" w:cs="Times New Roman"/>
          <w:sz w:val="24"/>
          <w:szCs w:val="24"/>
        </w:rPr>
        <w:t xml:space="preserve"> района Тюменской области</w:t>
      </w:r>
      <w:r w:rsidR="00237F87">
        <w:rPr>
          <w:rFonts w:ascii="Times New Roman" w:hAnsi="Times New Roman" w:cs="Times New Roman"/>
          <w:sz w:val="24"/>
          <w:szCs w:val="24"/>
        </w:rPr>
        <w:t xml:space="preserve"> на 2020-2021учебный год</w:t>
      </w:r>
      <w:r w:rsidR="00F94E6E" w:rsidRPr="0007700B">
        <w:rPr>
          <w:rFonts w:ascii="Times New Roman" w:hAnsi="Times New Roman" w:cs="Times New Roman"/>
          <w:sz w:val="24"/>
          <w:szCs w:val="24"/>
        </w:rPr>
        <w:t>;</w:t>
      </w:r>
    </w:p>
    <w:p w:rsidR="00E35664" w:rsidRPr="00E35664" w:rsidRDefault="00E35664" w:rsidP="00AE3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Годовой учебный календарный график </w:t>
      </w:r>
      <w:r w:rsidRPr="00E35664">
        <w:rPr>
          <w:rFonts w:ascii="Times New Roman" w:hAnsi="Times New Roman" w:cs="Times New Roman"/>
          <w:sz w:val="24"/>
          <w:szCs w:val="24"/>
        </w:rPr>
        <w:t xml:space="preserve">МАОУ  </w:t>
      </w:r>
      <w:proofErr w:type="spellStart"/>
      <w:r w:rsidRPr="00E35664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E35664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на 2020-2021учебный год;</w:t>
      </w:r>
    </w:p>
    <w:p w:rsidR="00E35664" w:rsidRPr="00E35664" w:rsidRDefault="00E35664" w:rsidP="00AE3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 промежуточной, текущей аттестации и переводе </w:t>
      </w:r>
      <w:proofErr w:type="gramStart"/>
      <w:r w:rsidRPr="00E35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</w:t>
      </w:r>
      <w:proofErr w:type="spellStart"/>
      <w:r w:rsidRPr="00E356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Бегишевская</w:t>
      </w:r>
      <w:proofErr w:type="spellEnd"/>
      <w:r w:rsidRPr="00E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AB5494" w:rsidRPr="0007700B" w:rsidRDefault="00AB5494" w:rsidP="00E3566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494" w:rsidRPr="00E35664" w:rsidRDefault="00875BD4" w:rsidP="00AB5494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</w:t>
      </w:r>
      <w:r w:rsidR="00AB5494" w:rsidRPr="00E3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предмету «</w:t>
      </w:r>
      <w:r w:rsidR="003167DF" w:rsidRPr="003167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Родная литература (татарская)»</w:t>
      </w:r>
      <w:bookmarkStart w:id="0" w:name="_GoBack"/>
      <w:bookmarkEnd w:id="0"/>
      <w:r w:rsidR="00AB5494" w:rsidRPr="00E3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реализуются с использованием следующих учебно-методических комплексов:</w:t>
      </w:r>
    </w:p>
    <w:tbl>
      <w:tblPr>
        <w:tblStyle w:val="a3"/>
        <w:tblW w:w="12141" w:type="dxa"/>
        <w:tblInd w:w="1101" w:type="dxa"/>
        <w:tblLook w:val="04A0" w:firstRow="1" w:lastRow="0" w:firstColumn="1" w:lastColumn="0" w:noHBand="0" w:noVBand="1"/>
      </w:tblPr>
      <w:tblGrid>
        <w:gridCol w:w="1049"/>
        <w:gridCol w:w="11092"/>
      </w:tblGrid>
      <w:tr w:rsidR="00AB5494" w:rsidRPr="0007700B" w:rsidTr="00E35664">
        <w:trPr>
          <w:trHeight w:val="307"/>
        </w:trPr>
        <w:tc>
          <w:tcPr>
            <w:tcW w:w="1049" w:type="dxa"/>
          </w:tcPr>
          <w:p w:rsidR="00AB5494" w:rsidRPr="0007700B" w:rsidRDefault="00AB5494" w:rsidP="00E35664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092" w:type="dxa"/>
          </w:tcPr>
          <w:p w:rsidR="00AB5494" w:rsidRPr="0007700B" w:rsidRDefault="00AB5494" w:rsidP="00E35664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</w:tr>
      <w:tr w:rsidR="00AB5494" w:rsidRPr="0007700B" w:rsidTr="00E35664">
        <w:trPr>
          <w:trHeight w:val="1260"/>
        </w:trPr>
        <w:tc>
          <w:tcPr>
            <w:tcW w:w="1049" w:type="dxa"/>
          </w:tcPr>
          <w:p w:rsidR="00AB5494" w:rsidRPr="0007700B" w:rsidRDefault="00AB5494" w:rsidP="00E35664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2" w:type="dxa"/>
          </w:tcPr>
          <w:p w:rsidR="00AB5494" w:rsidRPr="0007700B" w:rsidRDefault="00AB5494" w:rsidP="00E3566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«Татарская литература»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Ф.Ф.Хасанова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Г.М.Сафиулина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М.Я.Гарифуллина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учебник для 10</w:t>
            </w: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образовательных организаций основного общего образования с обучением на русском языке (для изучающих татарский язык как родной</w:t>
            </w:r>
            <w:proofErr w:type="gram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Казань. Изда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Вакыт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2017</w:t>
            </w: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94E6E" w:rsidRDefault="00F94E6E" w:rsidP="00F94E6E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664" w:rsidRPr="00E35664" w:rsidRDefault="00E35664" w:rsidP="00E35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56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Количество часов, отводимое на изучение предмета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Родная литература</w:t>
      </w:r>
      <w:r w:rsidR="00237F87" w:rsidRPr="00237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(татарская)</w:t>
      </w:r>
      <w:r w:rsidRPr="00E356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в 10 классе.</w:t>
      </w:r>
    </w:p>
    <w:p w:rsidR="00E35664" w:rsidRDefault="00AB5494" w:rsidP="00AB5494">
      <w:pPr>
        <w:pStyle w:val="c16"/>
        <w:spacing w:before="0" w:beforeAutospacing="0" w:after="0" w:afterAutospacing="0"/>
        <w:ind w:right="-190"/>
        <w:jc w:val="both"/>
        <w:rPr>
          <w:rFonts w:eastAsiaTheme="minorEastAsia"/>
        </w:rPr>
      </w:pPr>
      <w:r w:rsidRPr="0007700B">
        <w:rPr>
          <w:color w:val="000000"/>
        </w:rPr>
        <w:t xml:space="preserve">Согласно </w:t>
      </w:r>
      <w:r w:rsidRPr="007702B7">
        <w:rPr>
          <w:color w:val="000000"/>
        </w:rPr>
        <w:t>учебному плану</w:t>
      </w:r>
      <w:r>
        <w:rPr>
          <w:color w:val="000000"/>
        </w:rPr>
        <w:t xml:space="preserve"> МАОУ</w:t>
      </w:r>
      <w:r w:rsidRPr="007702B7">
        <w:rPr>
          <w:color w:val="000000"/>
        </w:rPr>
        <w:t xml:space="preserve"> </w:t>
      </w:r>
      <w:proofErr w:type="spellStart"/>
      <w:r w:rsidRPr="007702B7">
        <w:rPr>
          <w:color w:val="000000"/>
        </w:rPr>
        <w:t>Бегишевской</w:t>
      </w:r>
      <w:proofErr w:type="spellEnd"/>
      <w:r>
        <w:rPr>
          <w:color w:val="000000"/>
        </w:rPr>
        <w:t xml:space="preserve"> СОШ на 2020-2021</w:t>
      </w:r>
      <w:r w:rsidRPr="007702B7">
        <w:rPr>
          <w:color w:val="000000"/>
        </w:rPr>
        <w:t xml:space="preserve"> учебный год предмету «Родная</w:t>
      </w:r>
      <w:r w:rsidR="00237F87">
        <w:rPr>
          <w:color w:val="000000"/>
        </w:rPr>
        <w:t xml:space="preserve"> </w:t>
      </w:r>
      <w:r w:rsidRPr="007702B7">
        <w:rPr>
          <w:color w:val="000000"/>
        </w:rPr>
        <w:t>литература</w:t>
      </w:r>
      <w:r w:rsidR="00237F87" w:rsidRPr="007702B7">
        <w:rPr>
          <w:color w:val="000000"/>
        </w:rPr>
        <w:t xml:space="preserve"> (татарская)</w:t>
      </w:r>
      <w:r w:rsidRPr="007702B7">
        <w:rPr>
          <w:color w:val="000000"/>
        </w:rPr>
        <w:t xml:space="preserve">» в </w:t>
      </w:r>
      <w:r>
        <w:rPr>
          <w:color w:val="000000"/>
        </w:rPr>
        <w:t xml:space="preserve">10 классе отводится: </w:t>
      </w:r>
      <w:r w:rsidRPr="00F94E6E">
        <w:rPr>
          <w:rFonts w:eastAsiaTheme="minorEastAsia"/>
        </w:rPr>
        <w:t>1 ч</w:t>
      </w:r>
      <w:r>
        <w:rPr>
          <w:rFonts w:eastAsiaTheme="minorEastAsia"/>
        </w:rPr>
        <w:t>ас в неделю, 34 учебные недели</w:t>
      </w:r>
      <w:r w:rsidR="00E35664">
        <w:rPr>
          <w:rFonts w:eastAsiaTheme="minorEastAsia"/>
        </w:rPr>
        <w:t>.</w:t>
      </w:r>
    </w:p>
    <w:p w:rsidR="00AB5494" w:rsidRDefault="00237F87" w:rsidP="00237F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учебному плану СОО </w:t>
      </w:r>
      <w:r w:rsidRPr="00237F87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Pr="00237F87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237F87">
        <w:rPr>
          <w:rFonts w:ascii="Times New Roman" w:hAnsi="Times New Roman" w:cs="Times New Roman"/>
          <w:sz w:val="24"/>
          <w:szCs w:val="24"/>
        </w:rPr>
        <w:t xml:space="preserve"> СОШ на 2020-2021 учебный год предмету «Родная литератур</w:t>
      </w:r>
      <w:proofErr w:type="gramStart"/>
      <w:r w:rsidRPr="00237F8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37F87">
        <w:rPr>
          <w:rFonts w:ascii="Times New Roman" w:hAnsi="Times New Roman" w:cs="Times New Roman"/>
          <w:sz w:val="24"/>
          <w:szCs w:val="24"/>
        </w:rPr>
        <w:t>татарская)»</w:t>
      </w:r>
      <w:r>
        <w:rPr>
          <w:rFonts w:ascii="Times New Roman" w:hAnsi="Times New Roman" w:cs="Times New Roman"/>
          <w:sz w:val="24"/>
          <w:szCs w:val="24"/>
        </w:rPr>
        <w:t xml:space="preserve"> изучаются особенности краеведческого направления в объеме 10% от нормативного времени. </w:t>
      </w:r>
    </w:p>
    <w:p w:rsidR="00237F87" w:rsidRDefault="00237F87" w:rsidP="00237F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F87" w:rsidRDefault="00237F87" w:rsidP="00237F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F87" w:rsidRPr="0007700B" w:rsidRDefault="00237F87" w:rsidP="00237F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664" w:rsidRPr="00E35664" w:rsidRDefault="00E35664" w:rsidP="00E3566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566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 Цель и задачи изучения предмета.</w:t>
      </w:r>
    </w:p>
    <w:p w:rsidR="00E35664" w:rsidRDefault="00E35664" w:rsidP="00F94E6E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E6E" w:rsidRPr="0007700B" w:rsidRDefault="00F94E6E" w:rsidP="00E3566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учебного предмета</w:t>
      </w:r>
    </w:p>
    <w:p w:rsidR="00F94E6E" w:rsidRPr="0007700B" w:rsidRDefault="00F94E6E" w:rsidP="00AE34B6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родной литературы</w:t>
      </w:r>
      <w:r w:rsidR="0023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7F87" w:rsidRPr="0023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(татарской) 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основной школе направлено на достижение следующих целей:</w:t>
      </w:r>
    </w:p>
    <w:p w:rsidR="00F94E6E" w:rsidRPr="0007700B" w:rsidRDefault="00AE34B6" w:rsidP="00AE34B6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4E6E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 духовно развитой личности, формирование гуманистического мировоззрения, гражданского сознания, чувства патриотизма, любви и уважения к родному языку и культуре;</w:t>
      </w:r>
    </w:p>
    <w:p w:rsidR="00F94E6E" w:rsidRPr="0007700B" w:rsidRDefault="00AE34B6" w:rsidP="00AE34B6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4E6E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F94E6E"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F94E6E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F94E6E" w:rsidRPr="0007700B" w:rsidRDefault="00AE34B6" w:rsidP="00AE34B6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4E6E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r w:rsidR="00F94E6E"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F94E6E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</w:t>
      </w:r>
      <w:r w:rsidR="00F94E6E"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F94E6E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F94E6E" w:rsidRPr="0007700B" w:rsidRDefault="00AE34B6" w:rsidP="00AE34B6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4E6E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 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татарского литературного языка при создании собственных устных и письменных высказываний.</w:t>
      </w:r>
    </w:p>
    <w:p w:rsidR="00F94E6E" w:rsidRPr="0007700B" w:rsidRDefault="00F94E6E" w:rsidP="00AE34B6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 курсу «Родная литература</w:t>
      </w:r>
      <w:r w:rsidR="00237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37F87" w:rsidRPr="00237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(татарская)</w:t>
      </w: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4E6E" w:rsidRPr="0007700B" w:rsidRDefault="00F94E6E" w:rsidP="00AE34B6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Поддерживать интерес к чтению, сложившийся в начальной школе, формировать духовную и интеллектуальную потребность читать.</w:t>
      </w:r>
    </w:p>
    <w:p w:rsidR="00F94E6E" w:rsidRPr="0007700B" w:rsidRDefault="00F94E6E" w:rsidP="00AE34B6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Обеспечивать общее и литературное развитие школьника, глубокое понимание художественных произведений различного уровня сложности.</w:t>
      </w:r>
    </w:p>
    <w:p w:rsidR="00F94E6E" w:rsidRPr="0007700B" w:rsidRDefault="00F94E6E" w:rsidP="00AE34B6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Сохранять и обогащать опыт разнообразных читательских переживаний, развивать эмоциональную культуру читателя-школьника.</w:t>
      </w:r>
    </w:p>
    <w:p w:rsidR="00F94E6E" w:rsidRPr="0007700B" w:rsidRDefault="00F94E6E" w:rsidP="00AE34B6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</w:p>
    <w:p w:rsidR="00F94E6E" w:rsidRPr="0007700B" w:rsidRDefault="00F94E6E" w:rsidP="00AE34B6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Обеспечивать освоение основных эстетических и теоретико-литературных понятий как условий полноценного восприятия, интерпретации художественного текста.</w:t>
      </w:r>
    </w:p>
    <w:p w:rsidR="00F94E6E" w:rsidRPr="0007700B" w:rsidRDefault="00F94E6E" w:rsidP="00AE34B6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Развивать эстетический вкус учащихся как основу читательской самостоятельной деятельности, как ориентир нравственного выбора.</w:t>
      </w:r>
    </w:p>
    <w:p w:rsidR="00F94E6E" w:rsidRPr="00AB5494" w:rsidRDefault="00F94E6E" w:rsidP="00AE34B6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</w:r>
    </w:p>
    <w:p w:rsidR="00F94E6E" w:rsidRPr="00AB5494" w:rsidRDefault="00E35664" w:rsidP="00AE34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5664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4.</w:t>
      </w:r>
      <w:r w:rsidRPr="00E356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35664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Периодичность и формы текущего контроля и промежуточной аттестации.</w:t>
      </w:r>
    </w:p>
    <w:p w:rsidR="006A49CB" w:rsidRPr="00AB5494" w:rsidRDefault="00AB5494" w:rsidP="00AE3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494">
        <w:rPr>
          <w:rFonts w:ascii="Times New Roman" w:hAnsi="Times New Roman" w:cs="Times New Roman"/>
          <w:b/>
          <w:bCs/>
          <w:sz w:val="24"/>
          <w:szCs w:val="24"/>
        </w:rPr>
        <w:t>Виды и формы контроля:</w:t>
      </w:r>
      <w:r w:rsidRPr="00AB5494">
        <w:rPr>
          <w:rFonts w:ascii="Times New Roman" w:hAnsi="Times New Roman" w:cs="Times New Roman"/>
          <w:sz w:val="24"/>
          <w:szCs w:val="24"/>
        </w:rPr>
        <w:t> устный, письменный, тестирование, участие в проектной деятельности, подготовка мультимедийной презентации по отдельным проблемам изученных тем.</w:t>
      </w:r>
    </w:p>
    <w:sectPr w:rsidR="006A49CB" w:rsidRPr="00AB5494" w:rsidSect="00E35664">
      <w:pgSz w:w="16838" w:h="11906" w:orient="landscape"/>
      <w:pgMar w:top="1134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20"/>
    <w:rsid w:val="00161920"/>
    <w:rsid w:val="00237F87"/>
    <w:rsid w:val="003167DF"/>
    <w:rsid w:val="005E730A"/>
    <w:rsid w:val="00654DC4"/>
    <w:rsid w:val="006A49CB"/>
    <w:rsid w:val="00875BD4"/>
    <w:rsid w:val="00AB5494"/>
    <w:rsid w:val="00AE34B6"/>
    <w:rsid w:val="00C96F60"/>
    <w:rsid w:val="00E35664"/>
    <w:rsid w:val="00F94E6E"/>
    <w:rsid w:val="00FA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6E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4E6E"/>
    <w:pPr>
      <w:spacing w:after="0" w:line="240" w:lineRule="auto"/>
    </w:pPr>
  </w:style>
  <w:style w:type="paragraph" w:customStyle="1" w:styleId="c16">
    <w:name w:val="c16"/>
    <w:basedOn w:val="a"/>
    <w:rsid w:val="00F9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6E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4E6E"/>
    <w:pPr>
      <w:spacing w:after="0" w:line="240" w:lineRule="auto"/>
    </w:pPr>
  </w:style>
  <w:style w:type="paragraph" w:customStyle="1" w:styleId="c16">
    <w:name w:val="c16"/>
    <w:basedOn w:val="a"/>
    <w:rsid w:val="00F9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CFB7-909C-4191-AF64-5089FF3A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9</cp:revision>
  <dcterms:created xsi:type="dcterms:W3CDTF">2021-01-26T21:08:00Z</dcterms:created>
  <dcterms:modified xsi:type="dcterms:W3CDTF">2021-02-04T17:04:00Z</dcterms:modified>
</cp:coreProperties>
</file>